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72" w:rsidRDefault="003E05FE">
      <w:pPr>
        <w:rPr>
          <w:b/>
          <w:sz w:val="24"/>
          <w:szCs w:val="24"/>
        </w:rPr>
      </w:pPr>
      <w:r w:rsidRPr="003E05FE">
        <w:rPr>
          <w:b/>
          <w:sz w:val="24"/>
          <w:szCs w:val="24"/>
        </w:rPr>
        <w:t>Ćwiczenie 6: Polisy bezpieczeństwa</w:t>
      </w:r>
    </w:p>
    <w:p w:rsidR="003E05FE" w:rsidRPr="003E05FE" w:rsidRDefault="003E05FE">
      <w:pPr>
        <w:rPr>
          <w:b/>
        </w:rPr>
      </w:pPr>
      <w:r w:rsidRPr="003E05FE">
        <w:rPr>
          <w:b/>
        </w:rPr>
        <w:t>Cel tematu:</w:t>
      </w:r>
    </w:p>
    <w:p w:rsidR="003E05FE" w:rsidRDefault="003E05FE">
      <w:r w:rsidRPr="003E05FE">
        <w:t xml:space="preserve">W ramach tematu zdefiniujesz szereg ograniczeń jak i usprawnień dla komputerów i użytkowników w domenie, które zostaną wdrożone w sposób wysoce zautomatyzowany. Pozwoli to rozwiązać np. poniższy problem administracyjny „W twojej firmie jest około 500 komputerów i tyle samo użytkowników, którymi jako administrator zarządzasz. Chcesz im wszystkim skonfigurować środowisko pracy. Każdemu użytkownikowi chcesz przekierować folder Moje Dokumenty na udostępniony dysk sieciowy, oraz zmapować dysk na folder Publiczny. Chcesz by wszyscy mieli zainstalowaną drukarkę sieciową oraz ograniczony dostęp do Panelu sterowania. Każdy z użytkowników powinien mieć podobnie wyglądający Pulpit z usuniętymi niektórymi standardowo dostępnymi elementami oraz stworzonym na nim folderem na dokumenty prywatne. Do zrealizowania tego zadania skorzystasz z </w:t>
      </w:r>
      <w:r>
        <w:t xml:space="preserve">zasad grup (ang. </w:t>
      </w:r>
      <w:proofErr w:type="spellStart"/>
      <w:r>
        <w:t>Group</w:t>
      </w:r>
      <w:proofErr w:type="spellEnd"/>
      <w:r>
        <w:t xml:space="preserve"> Policy).</w:t>
      </w:r>
    </w:p>
    <w:p w:rsidR="003E05FE" w:rsidRPr="003E05FE" w:rsidRDefault="003E05FE">
      <w:pPr>
        <w:rPr>
          <w:b/>
        </w:rPr>
      </w:pPr>
      <w:r w:rsidRPr="003E05FE">
        <w:rPr>
          <w:b/>
        </w:rPr>
        <w:t>W ramach tematu nauczysz się:</w:t>
      </w:r>
    </w:p>
    <w:p w:rsidR="003E05FE" w:rsidRDefault="003E05FE" w:rsidP="003E05FE">
      <w:pPr>
        <w:pStyle w:val="Akapitzlist"/>
        <w:numPr>
          <w:ilvl w:val="0"/>
          <w:numId w:val="1"/>
        </w:numPr>
      </w:pPr>
      <w:r>
        <w:t>Delegować uprawnienia</w:t>
      </w:r>
    </w:p>
    <w:p w:rsidR="003E05FE" w:rsidRDefault="003E05FE" w:rsidP="003E05FE">
      <w:pPr>
        <w:pStyle w:val="Akapitzlist"/>
        <w:numPr>
          <w:ilvl w:val="0"/>
          <w:numId w:val="1"/>
        </w:numPr>
      </w:pPr>
      <w:r>
        <w:t>Tworzyć polisy grupowe</w:t>
      </w:r>
    </w:p>
    <w:p w:rsidR="003E05FE" w:rsidRDefault="003E05FE" w:rsidP="003E05FE">
      <w:pPr>
        <w:pStyle w:val="Akapitzlist"/>
        <w:numPr>
          <w:ilvl w:val="0"/>
          <w:numId w:val="1"/>
        </w:numPr>
      </w:pPr>
      <w:r>
        <w:t>Ustawiać parametry szczegółowe wdrażania polisy</w:t>
      </w:r>
    </w:p>
    <w:p w:rsidR="003E05FE" w:rsidRDefault="003E05FE" w:rsidP="003E05FE">
      <w:pPr>
        <w:pStyle w:val="Akapitzlist"/>
        <w:numPr>
          <w:ilvl w:val="0"/>
          <w:numId w:val="1"/>
        </w:numPr>
      </w:pPr>
      <w:r>
        <w:t>Sprawdzać i eksportować ustawienia polisy</w:t>
      </w:r>
    </w:p>
    <w:p w:rsidR="003E05FE" w:rsidRDefault="003E05FE" w:rsidP="003E05FE">
      <w:pPr>
        <w:pStyle w:val="Akapitzlist"/>
        <w:numPr>
          <w:ilvl w:val="0"/>
          <w:numId w:val="1"/>
        </w:numPr>
      </w:pPr>
      <w:r>
        <w:t>Konfigurować polisę:</w:t>
      </w:r>
    </w:p>
    <w:p w:rsidR="003E05FE" w:rsidRDefault="003E05FE" w:rsidP="003E05FE">
      <w:pPr>
        <w:pStyle w:val="Akapitzlist"/>
        <w:numPr>
          <w:ilvl w:val="1"/>
          <w:numId w:val="1"/>
        </w:numPr>
      </w:pPr>
      <w:r>
        <w:t>ograniczać interfejs użytkownika i dostępną funkcjonalność</w:t>
      </w:r>
    </w:p>
    <w:p w:rsidR="003E05FE" w:rsidRDefault="003E05FE" w:rsidP="003E05FE">
      <w:pPr>
        <w:pStyle w:val="Akapitzlist"/>
        <w:numPr>
          <w:ilvl w:val="1"/>
          <w:numId w:val="1"/>
        </w:numPr>
      </w:pPr>
      <w:r>
        <w:t>określać limity dyskowe</w:t>
      </w:r>
    </w:p>
    <w:p w:rsidR="003E05FE" w:rsidRDefault="003E05FE" w:rsidP="003E05FE">
      <w:pPr>
        <w:pStyle w:val="Akapitzlist"/>
        <w:numPr>
          <w:ilvl w:val="1"/>
          <w:numId w:val="1"/>
        </w:numPr>
      </w:pPr>
      <w:r>
        <w:t>ograniczać dostępne oprogramowanie</w:t>
      </w:r>
    </w:p>
    <w:p w:rsidR="003E05FE" w:rsidRDefault="003E05FE" w:rsidP="003E05FE">
      <w:pPr>
        <w:pStyle w:val="Akapitzlist"/>
        <w:numPr>
          <w:ilvl w:val="1"/>
          <w:numId w:val="1"/>
        </w:numPr>
      </w:pPr>
      <w:r>
        <w:t>przekierowywać foldery dla poszerzania dostępu do nich</w:t>
      </w:r>
    </w:p>
    <w:p w:rsidR="003E05FE" w:rsidRDefault="003E05FE" w:rsidP="003E05FE">
      <w:pPr>
        <w:pStyle w:val="Akapitzlist"/>
        <w:numPr>
          <w:ilvl w:val="1"/>
          <w:numId w:val="1"/>
        </w:numPr>
      </w:pPr>
      <w:r>
        <w:t>uruchamiać skrypty startowe</w:t>
      </w:r>
    </w:p>
    <w:p w:rsidR="003E05FE" w:rsidRDefault="003E05FE" w:rsidP="003E05FE">
      <w:pPr>
        <w:pStyle w:val="Akapitzlist"/>
        <w:numPr>
          <w:ilvl w:val="1"/>
          <w:numId w:val="1"/>
        </w:numPr>
      </w:pPr>
      <w:r>
        <w:t>automatycznie instalować oprogramowanie</w:t>
      </w:r>
    </w:p>
    <w:p w:rsidR="003E05FE" w:rsidRDefault="003E05FE" w:rsidP="003E05FE">
      <w:pPr>
        <w:pStyle w:val="Akapitzlist"/>
        <w:numPr>
          <w:ilvl w:val="1"/>
          <w:numId w:val="1"/>
        </w:numPr>
      </w:pPr>
      <w:r>
        <w:t>ustawiać bezpieczeństwo: haseł, logowania czy pamięci wirtualnej</w:t>
      </w:r>
    </w:p>
    <w:p w:rsidR="003E05FE" w:rsidRDefault="003E05FE" w:rsidP="003E05FE">
      <w:pPr>
        <w:pStyle w:val="Akapitzlist"/>
        <w:numPr>
          <w:ilvl w:val="1"/>
          <w:numId w:val="1"/>
        </w:numPr>
      </w:pPr>
      <w:r>
        <w:t>określać preferencje: drukarek czy czynności powiązanych z zamknięciem pokrywy laptopa</w:t>
      </w:r>
    </w:p>
    <w:p w:rsidR="003E05FE" w:rsidRDefault="003E05FE" w:rsidP="003E05FE">
      <w:pPr>
        <w:pStyle w:val="Akapitzlist"/>
        <w:numPr>
          <w:ilvl w:val="1"/>
          <w:numId w:val="1"/>
        </w:numPr>
      </w:pPr>
      <w:r>
        <w:t>audytu: monitorowania logowania czy usuwania zasobów</w:t>
      </w:r>
    </w:p>
    <w:p w:rsidR="003E05FE" w:rsidRPr="003E05FE" w:rsidRDefault="003E05FE" w:rsidP="003E05FE">
      <w:pPr>
        <w:rPr>
          <w:b/>
        </w:rPr>
      </w:pPr>
      <w:r w:rsidRPr="003E05FE">
        <w:rPr>
          <w:b/>
        </w:rPr>
        <w:t>Wstęp teoretyczny:</w:t>
      </w:r>
    </w:p>
    <w:p w:rsidR="003E05FE" w:rsidRDefault="003E05FE" w:rsidP="003E05FE">
      <w:r w:rsidRPr="003E05FE">
        <w:rPr>
          <w:b/>
        </w:rPr>
        <w:t>Zasady Grup</w:t>
      </w:r>
      <w:r>
        <w:t xml:space="preserve"> (ang. </w:t>
      </w:r>
      <w:proofErr w:type="spellStart"/>
      <w:r>
        <w:t>Group</w:t>
      </w:r>
      <w:proofErr w:type="spellEnd"/>
      <w:r>
        <w:t xml:space="preserve"> Policy) w Windows Server mogą być wykorzystane do zarządzania konfiguracją grup komputerów i użytkowników, poprzez definiowanie opcji związanych z rejestrami systemu, ustawieniami zabezpieczeń, dystrybucją oprogramowania, skryptów i przekierowaniem folderów. Dzięki Zasadom Grup można w łatwy sposób zredukować koszty zarządzania organizacją. Zdefiniowane ustawienia w zasadach grup są przechowywane w GPO ( </w:t>
      </w:r>
      <w:proofErr w:type="spellStart"/>
      <w:r>
        <w:t>Group</w:t>
      </w:r>
      <w:proofErr w:type="spellEnd"/>
      <w:r>
        <w:t xml:space="preserve"> Policy Object), które są tworzone i edytowane przy pomocy narzędzia </w:t>
      </w:r>
      <w:proofErr w:type="spellStart"/>
      <w:r>
        <w:t>Group</w:t>
      </w:r>
      <w:proofErr w:type="spellEnd"/>
      <w:r>
        <w:t xml:space="preserve"> Policy Management </w:t>
      </w:r>
      <w:proofErr w:type="spellStart"/>
      <w:r>
        <w:t>Console</w:t>
      </w:r>
      <w:proofErr w:type="spellEnd"/>
      <w:r>
        <w:t xml:space="preserve"> (GPMC). Korzystając z tego narzędzia, </w:t>
      </w:r>
      <w:proofErr w:type="spellStart"/>
      <w:r>
        <w:t>linkując</w:t>
      </w:r>
      <w:proofErr w:type="spellEnd"/>
      <w:r>
        <w:t xml:space="preserve"> GPO do </w:t>
      </w:r>
      <w:proofErr w:type="spellStart"/>
      <w:r>
        <w:t>site</w:t>
      </w:r>
      <w:proofErr w:type="spellEnd"/>
      <w:r>
        <w:t xml:space="preserve">-u, domeny lub jednostki organizacyjnej, można przypisać ustawienia do użytkowników i komputerów znajdujących się w danym obiekcie Active Directory. Jednostka Organizacyjna (OU) jest kontenerem najniższego poziomu w AD, do którego można przypisać ustawienia </w:t>
      </w:r>
      <w:proofErr w:type="spellStart"/>
      <w:r>
        <w:t>Group</w:t>
      </w:r>
      <w:proofErr w:type="spellEnd"/>
      <w:r>
        <w:t xml:space="preserve"> Policy.</w:t>
      </w:r>
    </w:p>
    <w:p w:rsidR="003E05FE" w:rsidRDefault="003E05FE" w:rsidP="003E05FE">
      <w:r w:rsidRPr="003E05FE">
        <w:rPr>
          <w:b/>
        </w:rPr>
        <w:t>Ustawienia zdefiniowane w GPO</w:t>
      </w:r>
      <w:r>
        <w:t xml:space="preserve">, są przechowywane w dwóch lokalizacjach: w Active Directory w miejscu zwanym kontenerem </w:t>
      </w:r>
      <w:proofErr w:type="spellStart"/>
      <w:r>
        <w:t>Group</w:t>
      </w:r>
      <w:proofErr w:type="spellEnd"/>
      <w:r>
        <w:t xml:space="preserve"> Policy i w folderze </w:t>
      </w:r>
      <w:proofErr w:type="spellStart"/>
      <w:r>
        <w:t>Sysvol</w:t>
      </w:r>
      <w:proofErr w:type="spellEnd"/>
      <w:r>
        <w:t xml:space="preserve"> na kontrolerze domeny gdzie przechowywane są szablony </w:t>
      </w:r>
      <w:proofErr w:type="spellStart"/>
      <w:r>
        <w:t>Group</w:t>
      </w:r>
      <w:proofErr w:type="spellEnd"/>
      <w:r>
        <w:t xml:space="preserve"> Policy. Kontener </w:t>
      </w:r>
      <w:proofErr w:type="spellStart"/>
      <w:r>
        <w:t>Group</w:t>
      </w:r>
      <w:proofErr w:type="spellEnd"/>
      <w:r>
        <w:t xml:space="preserve"> Policy zawiera atrybuty używane do rozmieszczania GPO. Informacje przechowywane w szablonach </w:t>
      </w:r>
      <w:proofErr w:type="spellStart"/>
      <w:r>
        <w:t>Group</w:t>
      </w:r>
      <w:proofErr w:type="spellEnd"/>
      <w:r>
        <w:t xml:space="preserve"> Policy zawierają: ustawienia </w:t>
      </w:r>
      <w:r>
        <w:lastRenderedPageBreak/>
        <w:t xml:space="preserve">zabezpieczeń, pliki skryptów, informacje służące do instalacji aplikacji, preferencje i szablony administracyjne (ang. </w:t>
      </w:r>
      <w:proofErr w:type="spellStart"/>
      <w:r>
        <w:t>Administrative</w:t>
      </w:r>
      <w:proofErr w:type="spellEnd"/>
      <w:r>
        <w:t xml:space="preserve"> </w:t>
      </w:r>
      <w:proofErr w:type="spellStart"/>
      <w:r>
        <w:t>template</w:t>
      </w:r>
      <w:proofErr w:type="spellEnd"/>
      <w:r>
        <w:t xml:space="preserve">) bazujące na ustawieniach </w:t>
      </w:r>
      <w:proofErr w:type="spellStart"/>
      <w:r>
        <w:t>Group</w:t>
      </w:r>
      <w:proofErr w:type="spellEnd"/>
      <w:r>
        <w:t xml:space="preserve"> Policy.</w:t>
      </w:r>
    </w:p>
    <w:p w:rsidR="003E05FE" w:rsidRDefault="003E05FE" w:rsidP="003E05FE">
      <w:r w:rsidRPr="003E05FE">
        <w:rPr>
          <w:b/>
        </w:rPr>
        <w:t>Szablony administracyjne</w:t>
      </w:r>
      <w:r w:rsidRPr="003E05FE">
        <w:t xml:space="preserve"> (pliki z rozszerzeniem *.ADMX) zawierają ustawienia, które są dostępne w sekcji </w:t>
      </w:r>
      <w:proofErr w:type="spellStart"/>
      <w:r w:rsidRPr="003E05FE">
        <w:t>Administrative</w:t>
      </w:r>
      <w:proofErr w:type="spellEnd"/>
      <w:r w:rsidRPr="003E05FE">
        <w:t xml:space="preserve"> Templates. Szablony administracyjne mogą być przechowywane lokalnie lub centralnie w folderze </w:t>
      </w:r>
      <w:proofErr w:type="spellStart"/>
      <w:r w:rsidRPr="003E05FE">
        <w:t>Sysvol</w:t>
      </w:r>
      <w:proofErr w:type="spellEnd"/>
      <w:r w:rsidRPr="003E05FE">
        <w:t>. Korzystanie z centralnego rozwiązania posiada dwie zalety:</w:t>
      </w:r>
    </w:p>
    <w:p w:rsidR="003E05FE" w:rsidRDefault="003E05FE" w:rsidP="003E05FE">
      <w:pPr>
        <w:pStyle w:val="Akapitzlist"/>
        <w:numPr>
          <w:ilvl w:val="0"/>
          <w:numId w:val="2"/>
        </w:numPr>
      </w:pPr>
      <w:r>
        <w:t xml:space="preserve">zawartość folderu </w:t>
      </w:r>
      <w:proofErr w:type="spellStart"/>
      <w:r>
        <w:t>Sysvol</w:t>
      </w:r>
      <w:proofErr w:type="spellEnd"/>
      <w:r>
        <w:t xml:space="preserve"> jest replikowana pomiędzy kontrolerami domeny. GPMC zawsze używa szablonów administracyjnych przechowywanych centralnie przed lokalna wersją. Dzięki temu jeden zestaw zaaprobowanych szablonów jest dostępny w całej domenie.</w:t>
      </w:r>
    </w:p>
    <w:p w:rsidR="003E05FE" w:rsidRDefault="003E05FE" w:rsidP="003E05FE">
      <w:pPr>
        <w:pStyle w:val="Akapitzlist"/>
        <w:numPr>
          <w:ilvl w:val="0"/>
          <w:numId w:val="2"/>
        </w:numPr>
      </w:pPr>
      <w:r>
        <w:t xml:space="preserve">możliwość korzystania z różnych języków szablonów administracyjnych. Jest to szczególnie użyteczne dla środowisk rozciągniętych pomiędzy różnymi krajami i używających różnych języków. Np. jeśli szablony administracyjne są przechowywane w centralnej lokalizacji w folderze </w:t>
      </w:r>
      <w:proofErr w:type="spellStart"/>
      <w:r>
        <w:t>Sysvol</w:t>
      </w:r>
      <w:proofErr w:type="spellEnd"/>
      <w:r>
        <w:t>, jeden administrator domeny może widzieć ustawienia w języku angielskim a inny w francuskim.</w:t>
      </w:r>
    </w:p>
    <w:p w:rsidR="003E05FE" w:rsidRDefault="003E05FE" w:rsidP="003E05FE">
      <w:r w:rsidRPr="003E05FE">
        <w:t xml:space="preserve">Kluczową konsolą zarządzania polisami grupowymi jest </w:t>
      </w:r>
      <w:proofErr w:type="spellStart"/>
      <w:r w:rsidRPr="003E05FE">
        <w:rPr>
          <w:b/>
        </w:rPr>
        <w:t>Group</w:t>
      </w:r>
      <w:proofErr w:type="spellEnd"/>
      <w:r w:rsidRPr="003E05FE">
        <w:rPr>
          <w:b/>
        </w:rPr>
        <w:t xml:space="preserve"> Policy Management</w:t>
      </w:r>
      <w:r w:rsidRPr="003E05FE">
        <w:t>. Narzędzie GPMC udostępnia zunifikowane zarządzanie wszystkimi aspektami zasad grup pomiędzy wieloma lasami w</w:t>
      </w:r>
      <w:r>
        <w:t xml:space="preserve"> </w:t>
      </w:r>
      <w:r w:rsidRPr="003E05FE">
        <w:t xml:space="preserve">organizacji. Pozwala zarządzać obiektami GPO, filtrami Windows Management Instrumentation (WMI) i powiązanymi z </w:t>
      </w:r>
      <w:proofErr w:type="spellStart"/>
      <w:r w:rsidRPr="003E05FE">
        <w:t>group</w:t>
      </w:r>
      <w:proofErr w:type="spellEnd"/>
      <w:r w:rsidRPr="003E05FE">
        <w:t xml:space="preserve"> Policy uprawnieniami w sieci. GPMC zawiera zbiór interfejsów do zarządzania </w:t>
      </w:r>
      <w:proofErr w:type="spellStart"/>
      <w:r w:rsidRPr="003E05FE">
        <w:t>Group</w:t>
      </w:r>
      <w:proofErr w:type="spellEnd"/>
      <w:r w:rsidRPr="003E05FE">
        <w:t xml:space="preserve"> Policy opartych o konsolę MMC. Posiada następującą funkcjonalność:</w:t>
      </w:r>
    </w:p>
    <w:p w:rsidR="003E05FE" w:rsidRDefault="003E05FE" w:rsidP="003E05FE">
      <w:pPr>
        <w:pStyle w:val="Akapitzlist"/>
        <w:numPr>
          <w:ilvl w:val="0"/>
          <w:numId w:val="3"/>
        </w:numPr>
      </w:pPr>
      <w:r>
        <w:t>Importowanie i eksportowanie GPO</w:t>
      </w:r>
    </w:p>
    <w:p w:rsidR="003E05FE" w:rsidRDefault="003E05FE" w:rsidP="003E05FE">
      <w:pPr>
        <w:pStyle w:val="Akapitzlist"/>
        <w:numPr>
          <w:ilvl w:val="0"/>
          <w:numId w:val="3"/>
        </w:numPr>
      </w:pPr>
      <w:r>
        <w:t>Kopiowanie i wklejanie GPO</w:t>
      </w:r>
    </w:p>
    <w:p w:rsidR="003E05FE" w:rsidRDefault="003E05FE" w:rsidP="003E05FE">
      <w:pPr>
        <w:pStyle w:val="Akapitzlist"/>
        <w:numPr>
          <w:ilvl w:val="0"/>
          <w:numId w:val="3"/>
        </w:numPr>
      </w:pPr>
      <w:r>
        <w:t>Tworzenie kopii (backup) i odtwarzanie GPO</w:t>
      </w:r>
    </w:p>
    <w:p w:rsidR="003E05FE" w:rsidRDefault="003E05FE" w:rsidP="003E05FE">
      <w:pPr>
        <w:pStyle w:val="Akapitzlist"/>
        <w:numPr>
          <w:ilvl w:val="0"/>
          <w:numId w:val="3"/>
        </w:numPr>
      </w:pPr>
      <w:r>
        <w:t>Wyszukiwanie GPO</w:t>
      </w:r>
    </w:p>
    <w:p w:rsidR="003E05FE" w:rsidRDefault="003E05FE" w:rsidP="003E05FE">
      <w:pPr>
        <w:pStyle w:val="Akapitzlist"/>
        <w:numPr>
          <w:ilvl w:val="0"/>
          <w:numId w:val="3"/>
        </w:numPr>
      </w:pPr>
      <w:r>
        <w:t>Raportowanie</w:t>
      </w:r>
    </w:p>
    <w:p w:rsidR="003E05FE" w:rsidRDefault="003E05FE" w:rsidP="003E05FE">
      <w:pPr>
        <w:pStyle w:val="Akapitzlist"/>
        <w:numPr>
          <w:ilvl w:val="0"/>
          <w:numId w:val="3"/>
        </w:numPr>
      </w:pPr>
      <w:proofErr w:type="spellStart"/>
      <w:r>
        <w:t>Group</w:t>
      </w:r>
      <w:proofErr w:type="spellEnd"/>
      <w:r>
        <w:t xml:space="preserve"> Policy Modeling. Umożliwia symulowanie </w:t>
      </w:r>
      <w:proofErr w:type="spellStart"/>
      <w:r>
        <w:t>Resultant</w:t>
      </w:r>
      <w:proofErr w:type="spellEnd"/>
      <w:r>
        <w:t xml:space="preserve"> Set of Policy (</w:t>
      </w:r>
      <w:proofErr w:type="spellStart"/>
      <w:r>
        <w:t>RSoP</w:t>
      </w:r>
      <w:proofErr w:type="spellEnd"/>
      <w:r>
        <w:t>) do planowania wdrożenia zasad grup przed ich implementacja w środowisku produkcyjnym</w:t>
      </w:r>
    </w:p>
    <w:p w:rsidR="003E05FE" w:rsidRDefault="003E05FE" w:rsidP="003E05FE">
      <w:pPr>
        <w:pStyle w:val="Akapitzlist"/>
        <w:numPr>
          <w:ilvl w:val="0"/>
          <w:numId w:val="3"/>
        </w:numPr>
      </w:pPr>
      <w:proofErr w:type="spellStart"/>
      <w:r>
        <w:t>Group</w:t>
      </w:r>
      <w:proofErr w:type="spellEnd"/>
      <w:r>
        <w:t xml:space="preserve"> Policy </w:t>
      </w:r>
      <w:proofErr w:type="spellStart"/>
      <w:r>
        <w:t>Result</w:t>
      </w:r>
      <w:proofErr w:type="spellEnd"/>
      <w:r>
        <w:t xml:space="preserve">. Umożliwia uzyskanie </w:t>
      </w:r>
      <w:proofErr w:type="spellStart"/>
      <w:r>
        <w:t>RSoP</w:t>
      </w:r>
      <w:proofErr w:type="spellEnd"/>
      <w:r>
        <w:t xml:space="preserve"> w celu obserwowania interakcji GPO i rozwiązywania ewentualnych problemów.</w:t>
      </w:r>
    </w:p>
    <w:p w:rsidR="003E05FE" w:rsidRDefault="003E05FE" w:rsidP="003E05FE">
      <w:pPr>
        <w:pStyle w:val="Akapitzlist"/>
        <w:numPr>
          <w:ilvl w:val="0"/>
          <w:numId w:val="3"/>
        </w:numPr>
      </w:pPr>
      <w:r>
        <w:t xml:space="preserve">Wspomaga tworzenie tabel migracji ułatwiających migrację i kopiowanie GPO pomiędzy domenami i lasami. Tabela migracji jest plikiem mapującym referencje użytkowników, grup komputerów i ścieżki UNC (Universal </w:t>
      </w:r>
      <w:proofErr w:type="spellStart"/>
      <w:r>
        <w:t>Naming</w:t>
      </w:r>
      <w:proofErr w:type="spellEnd"/>
      <w:r>
        <w:t xml:space="preserve"> </w:t>
      </w:r>
      <w:proofErr w:type="spellStart"/>
      <w:r>
        <w:t>Convention</w:t>
      </w:r>
      <w:proofErr w:type="spellEnd"/>
      <w:r>
        <w:t xml:space="preserve"> w źródłowym GPO na nowe wartości w GPO docelowym.</w:t>
      </w:r>
    </w:p>
    <w:p w:rsidR="003E05FE" w:rsidRDefault="003E05FE" w:rsidP="003E05FE">
      <w:pPr>
        <w:pStyle w:val="Akapitzlist"/>
        <w:numPr>
          <w:ilvl w:val="0"/>
          <w:numId w:val="3"/>
        </w:numPr>
      </w:pPr>
      <w:r>
        <w:t xml:space="preserve">Raporty ustawień GPO i </w:t>
      </w:r>
      <w:proofErr w:type="spellStart"/>
      <w:r>
        <w:t>RSoP</w:t>
      </w:r>
      <w:proofErr w:type="spellEnd"/>
      <w:r>
        <w:t xml:space="preserve"> w postaci HTML które można zapisać i wydrukować</w:t>
      </w:r>
    </w:p>
    <w:p w:rsidR="003E05FE" w:rsidRDefault="003E05FE" w:rsidP="003E05FE">
      <w:pPr>
        <w:rPr>
          <w:b/>
        </w:rPr>
      </w:pPr>
      <w:r w:rsidRPr="003E05FE">
        <w:rPr>
          <w:b/>
        </w:rPr>
        <w:t xml:space="preserve">Projektowanie struktury jednostek organizacyjnych wspierającej </w:t>
      </w:r>
      <w:proofErr w:type="spellStart"/>
      <w:r w:rsidRPr="003E05FE">
        <w:rPr>
          <w:b/>
        </w:rPr>
        <w:t>Group</w:t>
      </w:r>
      <w:proofErr w:type="spellEnd"/>
      <w:r w:rsidRPr="003E05FE">
        <w:rPr>
          <w:b/>
        </w:rPr>
        <w:t xml:space="preserve"> Policy</w:t>
      </w:r>
    </w:p>
    <w:p w:rsidR="003E05FE" w:rsidRDefault="003E05FE" w:rsidP="003E05FE">
      <w:r>
        <w:t xml:space="preserve">W środowisku Active Directory przypisujemy ustawienia </w:t>
      </w:r>
      <w:proofErr w:type="spellStart"/>
      <w:r>
        <w:t>Group</w:t>
      </w:r>
      <w:proofErr w:type="spellEnd"/>
      <w:r>
        <w:t xml:space="preserve"> Policy </w:t>
      </w:r>
      <w:proofErr w:type="spellStart"/>
      <w:r>
        <w:t>linkując</w:t>
      </w:r>
      <w:proofErr w:type="spellEnd"/>
      <w:r>
        <w:t xml:space="preserve"> GPO do </w:t>
      </w:r>
      <w:proofErr w:type="spellStart"/>
      <w:r>
        <w:t>site</w:t>
      </w:r>
      <w:proofErr w:type="spellEnd"/>
      <w:r>
        <w:t xml:space="preserve">-ów, domen lub jednostek organizacyjnych. Najczęściej większość GPO jest przypisywanych na poziomie OU, dlatego należy upewnić się, że struktura jednostek organizacyjnych wspiera strategię zarządzania przy wykorzystaniu </w:t>
      </w:r>
      <w:proofErr w:type="spellStart"/>
      <w:r>
        <w:t>Group</w:t>
      </w:r>
      <w:proofErr w:type="spellEnd"/>
      <w:r>
        <w:t xml:space="preserve"> Policy. Niektóre ustawienia zasad grup np. dotyczące zasad haseł definiowane są na poziomie domeny. Dobrze zaprojektowana struktura jednostek organizacyjnych upraszcza administrowanie pozwalając wykorzystać dziedziczenie GPO i zapobiega duplikowaniu ustawień w różnych GPO.</w:t>
      </w:r>
    </w:p>
    <w:p w:rsidR="003E05FE" w:rsidRDefault="003E05FE" w:rsidP="003E05FE">
      <w:r>
        <w:t xml:space="preserve">Projekt struktury jednostek organizacyjnych wymaga balansu pomiędzy wymaganiami dotyczącymi delegowania praw administracyjnych a potrzebami wynikającymi z korzystania z </w:t>
      </w:r>
      <w:proofErr w:type="spellStart"/>
      <w:r>
        <w:t>Group</w:t>
      </w:r>
      <w:proofErr w:type="spellEnd"/>
      <w:r>
        <w:t xml:space="preserve"> Policy.</w:t>
      </w:r>
    </w:p>
    <w:p w:rsidR="003E05FE" w:rsidRDefault="003E05FE" w:rsidP="003E05FE">
      <w:pPr>
        <w:rPr>
          <w:b/>
          <w:bCs/>
        </w:rPr>
      </w:pPr>
      <w:r w:rsidRPr="003E05FE">
        <w:rPr>
          <w:b/>
        </w:rPr>
        <w:t>R</w:t>
      </w:r>
      <w:r w:rsidRPr="003E05FE">
        <w:rPr>
          <w:b/>
          <w:bCs/>
        </w:rPr>
        <w:t>ekomendacje dotyczące projektowania:</w:t>
      </w:r>
    </w:p>
    <w:p w:rsidR="003E05FE" w:rsidRPr="003E05FE" w:rsidRDefault="003E05FE" w:rsidP="003E05FE">
      <w:pPr>
        <w:pStyle w:val="Akapitzlist"/>
        <w:numPr>
          <w:ilvl w:val="0"/>
          <w:numId w:val="4"/>
        </w:numPr>
      </w:pPr>
      <w:r w:rsidRPr="003E05FE">
        <w:lastRenderedPageBreak/>
        <w:t>Delegowanie kontroli administracyjnej– należy tworzyć jednostki organizacyjne w domenie i delegować administracyjna kontrolę do specyficznych OU dla określonych użytkowników i grup. Struktura OU będzie efektem wymagań dla delegowania kontroli administracyjnej.</w:t>
      </w:r>
    </w:p>
    <w:p w:rsidR="003E05FE" w:rsidRDefault="003E05FE" w:rsidP="003E05FE">
      <w:pPr>
        <w:pStyle w:val="Akapitzlist"/>
        <w:numPr>
          <w:ilvl w:val="0"/>
          <w:numId w:val="4"/>
        </w:numPr>
      </w:pPr>
      <w:r w:rsidRPr="003E05FE">
        <w:t xml:space="preserve">Przypisywanie </w:t>
      </w:r>
      <w:proofErr w:type="spellStart"/>
      <w:r w:rsidRPr="003E05FE">
        <w:t>Group</w:t>
      </w:r>
      <w:proofErr w:type="spellEnd"/>
      <w:r w:rsidRPr="003E05FE">
        <w:t xml:space="preserve"> Policy – tworząc strukturę OU należy głównie myśleć o obiektach, którymi chcemy zarządzać. Np. można stworzyć strukturę, której jednostki organizacyjne definiują stacje robocze, serwery i użytkowników.</w:t>
      </w:r>
    </w:p>
    <w:p w:rsidR="003E05FE" w:rsidRDefault="003E05FE" w:rsidP="003E05FE">
      <w:pPr>
        <w:ind w:left="360"/>
      </w:pPr>
      <w:r>
        <w:t xml:space="preserve">Używając struktury gdzie OU zawierają homogeniczne obiekty takie jak użytkownicy lub komputery (ale nie jedne i drugie jednocześnie), można łatwo wyłączyć te sekcje w GPO, by nie były </w:t>
      </w:r>
      <w:r w:rsidRPr="003E05FE">
        <w:t>aplikowane dla danego typu obiektów.</w:t>
      </w:r>
    </w:p>
    <w:p w:rsidR="003E05FE" w:rsidRDefault="003E05FE" w:rsidP="003E05FE">
      <w:pPr>
        <w:ind w:left="360"/>
        <w:rPr>
          <w:b/>
        </w:rPr>
      </w:pPr>
      <w:r w:rsidRPr="003E05FE">
        <w:rPr>
          <w:b/>
        </w:rPr>
        <w:t xml:space="preserve">Przypisywanie </w:t>
      </w:r>
      <w:proofErr w:type="spellStart"/>
      <w:r w:rsidRPr="003E05FE">
        <w:rPr>
          <w:b/>
        </w:rPr>
        <w:t>Group</w:t>
      </w:r>
      <w:proofErr w:type="spellEnd"/>
      <w:r w:rsidRPr="003E05FE">
        <w:rPr>
          <w:b/>
        </w:rPr>
        <w:t xml:space="preserve"> Policy dla nowego konta użytkownika lub komputera.</w:t>
      </w:r>
    </w:p>
    <w:p w:rsidR="003E05FE" w:rsidRDefault="003E05FE" w:rsidP="003E05FE">
      <w:pPr>
        <w:ind w:left="360"/>
      </w:pPr>
      <w:r>
        <w:t>Nowe konto użytkownika lub komputera jest domyślnie tworzone odpowiednio w kontenerze CN=</w:t>
      </w:r>
      <w:proofErr w:type="spellStart"/>
      <w:r>
        <w:t>users</w:t>
      </w:r>
      <w:proofErr w:type="spellEnd"/>
      <w:r>
        <w:t xml:space="preserve"> lub CN= </w:t>
      </w:r>
      <w:proofErr w:type="spellStart"/>
      <w:r>
        <w:t>Computers</w:t>
      </w:r>
      <w:proofErr w:type="spellEnd"/>
      <w:r>
        <w:t xml:space="preserve">. Nie ma możliwości bezpośredniego przypisania </w:t>
      </w:r>
      <w:proofErr w:type="spellStart"/>
      <w:r>
        <w:t>Group</w:t>
      </w:r>
      <w:proofErr w:type="spellEnd"/>
      <w:r>
        <w:t xml:space="preserve"> Policy do tych kontenerów oprócz dziedziczenia GPO </w:t>
      </w:r>
      <w:proofErr w:type="spellStart"/>
      <w:r>
        <w:t>zlinkowanego</w:t>
      </w:r>
      <w:proofErr w:type="spellEnd"/>
      <w:r>
        <w:t xml:space="preserve"> z domeną. Redirusr.exe (dla kont użytkowników) i Redircomp.exe (dla kont komputerów) to dwa narzędzia zawarte w Windows Server 2008 umożliwiające zmianę domyślnej lokalizacji tworzenia kont użytkowników i komputerów, dzięki czemu można łatwo przypisywać GPO bezpośrednio dla nowo tworzonych obiektów kont. Narzędzia te są dostępne na serwerze z rolą Active Directory Services Role w folderze %</w:t>
      </w:r>
      <w:proofErr w:type="spellStart"/>
      <w:r>
        <w:t>windir</w:t>
      </w:r>
      <w:proofErr w:type="spellEnd"/>
      <w:r>
        <w:t>%\system32.</w:t>
      </w:r>
    </w:p>
    <w:p w:rsidR="003E05FE" w:rsidRDefault="003E05FE" w:rsidP="003E05FE">
      <w:pPr>
        <w:ind w:left="360"/>
      </w:pPr>
      <w:r>
        <w:t xml:space="preserve">Uruchamiając te narzędzia, raz dla każdej z domen, administrator domeny może wyspecyfikować jednostkę organizacyjną gdzie będą umieszczane podczas tworzenia nowe konta użytkowników i komputerów. Umożliwia to administratorom zarządzanie tymi nieprzypisanymi kontami przy użyciu </w:t>
      </w:r>
      <w:proofErr w:type="spellStart"/>
      <w:r>
        <w:t>Group</w:t>
      </w:r>
      <w:proofErr w:type="spellEnd"/>
      <w:r>
        <w:t xml:space="preserve"> Policy przed umieszczeniem ich w kontenerach docelowych, zwiększając tym samym bezpieczeństwo tych kont.</w:t>
      </w:r>
    </w:p>
    <w:p w:rsidR="003E05FE" w:rsidRDefault="003E05FE" w:rsidP="003E05FE">
      <w:pPr>
        <w:ind w:left="360"/>
        <w:rPr>
          <w:b/>
        </w:rPr>
      </w:pPr>
      <w:r w:rsidRPr="003E05FE">
        <w:rPr>
          <w:b/>
        </w:rPr>
        <w:t xml:space="preserve">Kiedy zmiany w </w:t>
      </w:r>
      <w:proofErr w:type="spellStart"/>
      <w:r w:rsidRPr="003E05FE">
        <w:rPr>
          <w:b/>
        </w:rPr>
        <w:t>Group</w:t>
      </w:r>
      <w:proofErr w:type="spellEnd"/>
      <w:r w:rsidRPr="003E05FE">
        <w:rPr>
          <w:b/>
        </w:rPr>
        <w:t xml:space="preserve"> Policy są aplikowane?</w:t>
      </w:r>
    </w:p>
    <w:p w:rsidR="003E05FE" w:rsidRDefault="009A133E" w:rsidP="009A133E">
      <w:pPr>
        <w:ind w:left="360"/>
      </w:pPr>
      <w:r>
        <w:t xml:space="preserve">Zmiany w </w:t>
      </w:r>
      <w:proofErr w:type="spellStart"/>
      <w:r>
        <w:t>Group</w:t>
      </w:r>
      <w:proofErr w:type="spellEnd"/>
      <w:r>
        <w:t xml:space="preserve"> Policy mogą nie być natychmiast dostępne na komputerach użytkowników, ponieważ zmiana w GPO musi być najpierw replikowana do odpowiedniego kontrolera domeny. Dodatkowo, klient odświeża </w:t>
      </w:r>
      <w:proofErr w:type="spellStart"/>
      <w:r>
        <w:t>Group</w:t>
      </w:r>
      <w:proofErr w:type="spellEnd"/>
      <w:r>
        <w:t xml:space="preserve"> Policy co 90 minut ( z losowym przesunięciem 30 minut). Replikacja GPO pomiędzy kontrolerami domen wykorzystuje dwa niezależne mechanizmy:</w:t>
      </w:r>
    </w:p>
    <w:p w:rsidR="009A133E" w:rsidRDefault="009A133E" w:rsidP="009A133E">
      <w:pPr>
        <w:pStyle w:val="Akapitzlist"/>
        <w:numPr>
          <w:ilvl w:val="0"/>
          <w:numId w:val="5"/>
        </w:numPr>
      </w:pPr>
      <w:r w:rsidRPr="009A133E">
        <w:t>Replikacja części przechowywanej w Active Directory jest kontrolowana przez wbudowany system replikacji AD. Domyślnie trwa to mniej niż minutę pomiędzy kontrolerami w tej samej lokalizacji. Proces ten może być wolniejszy dla sieci wolniejszych niż LAN.</w:t>
      </w:r>
    </w:p>
    <w:p w:rsidR="009A133E" w:rsidRDefault="009A133E" w:rsidP="009A133E">
      <w:pPr>
        <w:pStyle w:val="Akapitzlist"/>
        <w:numPr>
          <w:ilvl w:val="0"/>
          <w:numId w:val="5"/>
        </w:numPr>
      </w:pPr>
      <w:r w:rsidRPr="009A133E">
        <w:t xml:space="preserve">Replikacja folderu </w:t>
      </w:r>
      <w:proofErr w:type="spellStart"/>
      <w:r w:rsidRPr="009A133E">
        <w:t>Sysvol</w:t>
      </w:r>
      <w:proofErr w:type="spellEnd"/>
      <w:r w:rsidRPr="009A133E">
        <w:t xml:space="preserve"> jest kontrolowana przez File Replication Services (FRS) lub Distributed File System Replication (DFSR). W obrębie lokalizacji (</w:t>
      </w:r>
      <w:proofErr w:type="spellStart"/>
      <w:r w:rsidRPr="009A133E">
        <w:t>site</w:t>
      </w:r>
      <w:proofErr w:type="spellEnd"/>
      <w:r w:rsidRPr="009A133E">
        <w:t>) FRS replikacja występuje co 15 minut. Jeśli kontroler domeny jest w innej lokalizacji proces replikacji zależy od topologii i zdefiniowanych ustawień ( najmniejszy interwał – 15 minut).</w:t>
      </w:r>
    </w:p>
    <w:p w:rsidR="009A133E" w:rsidRDefault="009A133E" w:rsidP="009A133E">
      <w:r>
        <w:t xml:space="preserve">Głównym mechanizmem odświeżania </w:t>
      </w:r>
      <w:proofErr w:type="spellStart"/>
      <w:r>
        <w:t>Group</w:t>
      </w:r>
      <w:proofErr w:type="spellEnd"/>
      <w:r>
        <w:t xml:space="preserve"> Policy jest start komputera i proces logowania. Jeśli jest konieczne, można wyzwolić odświeżenie </w:t>
      </w:r>
      <w:proofErr w:type="spellStart"/>
      <w:r>
        <w:t>Group</w:t>
      </w:r>
      <w:proofErr w:type="spellEnd"/>
      <w:r>
        <w:t xml:space="preserve"> Policy ręcznie, nie czekając na automatyczne odświeżenie. Aby to zrealizować należy wydać polecenie </w:t>
      </w:r>
      <w:proofErr w:type="spellStart"/>
      <w:r>
        <w:t>gpupdate</w:t>
      </w:r>
      <w:proofErr w:type="spellEnd"/>
      <w:r>
        <w:t xml:space="preserve"> w linii poleceń. Nie można wyzwolić odświeżenia zasad grup korzystając z narzędzia GPMC.</w:t>
      </w:r>
    </w:p>
    <w:p w:rsidR="009A133E" w:rsidRDefault="009A133E" w:rsidP="009A133E">
      <w:pPr>
        <w:rPr>
          <w:b/>
        </w:rPr>
      </w:pPr>
      <w:r w:rsidRPr="009A133E">
        <w:rPr>
          <w:b/>
        </w:rPr>
        <w:t xml:space="preserve">Definiowanie zasięgu aplikowania </w:t>
      </w:r>
      <w:proofErr w:type="spellStart"/>
      <w:r w:rsidRPr="009A133E">
        <w:rPr>
          <w:b/>
        </w:rPr>
        <w:t>Group</w:t>
      </w:r>
      <w:proofErr w:type="spellEnd"/>
      <w:r w:rsidRPr="009A133E">
        <w:rPr>
          <w:b/>
        </w:rPr>
        <w:t xml:space="preserve"> Policy</w:t>
      </w:r>
    </w:p>
    <w:p w:rsidR="009A133E" w:rsidRDefault="009A133E" w:rsidP="009A133E">
      <w:r w:rsidRPr="009A133E">
        <w:t>Definiując zasięg działania GPO należy wziąć pod uwagę następujące czynniki:</w:t>
      </w:r>
    </w:p>
    <w:p w:rsidR="009A133E" w:rsidRDefault="009A133E" w:rsidP="009A133E">
      <w:pPr>
        <w:pStyle w:val="Akapitzlist"/>
        <w:numPr>
          <w:ilvl w:val="0"/>
          <w:numId w:val="6"/>
        </w:numPr>
      </w:pPr>
      <w:r w:rsidRPr="009A133E">
        <w:lastRenderedPageBreak/>
        <w:t>Gdzie GPO będzie linkowany?</w:t>
      </w:r>
    </w:p>
    <w:p w:rsidR="009A133E" w:rsidRDefault="009A133E" w:rsidP="009A133E">
      <w:pPr>
        <w:pStyle w:val="Akapitzlist"/>
        <w:numPr>
          <w:ilvl w:val="0"/>
          <w:numId w:val="6"/>
        </w:numPr>
      </w:pPr>
      <w:r>
        <w:t>Jakie filtrowanie zabezpieczeń zostanie użyte?</w:t>
      </w:r>
    </w:p>
    <w:p w:rsidR="009A133E" w:rsidRDefault="009A133E" w:rsidP="009A133E">
      <w:pPr>
        <w:pStyle w:val="Akapitzlist"/>
        <w:numPr>
          <w:ilvl w:val="0"/>
          <w:numId w:val="6"/>
        </w:numPr>
      </w:pPr>
      <w:r>
        <w:t xml:space="preserve">Filtrowanie zabezpieczeń (ang. </w:t>
      </w:r>
      <w:proofErr w:type="spellStart"/>
      <w:r>
        <w:t>security</w:t>
      </w:r>
      <w:proofErr w:type="spellEnd"/>
      <w:r>
        <w:t xml:space="preserve"> </w:t>
      </w:r>
      <w:proofErr w:type="spellStart"/>
      <w:r>
        <w:t>filtering</w:t>
      </w:r>
      <w:proofErr w:type="spellEnd"/>
      <w:r>
        <w:t>) umożliwia określenie, którzy użytkownicy i jakie komputery otrzymają i zastosują ustawienia zdefiniowane w GPO. Dotyczy to całego GPO i nie może być stosowane do poszczególnych ustawień wewnątrz GPO.</w:t>
      </w:r>
    </w:p>
    <w:p w:rsidR="009A133E" w:rsidRDefault="009A133E" w:rsidP="009A133E">
      <w:pPr>
        <w:pStyle w:val="Akapitzlist"/>
        <w:numPr>
          <w:ilvl w:val="0"/>
          <w:numId w:val="6"/>
        </w:numPr>
      </w:pPr>
      <w:r>
        <w:t>Jakie filtry WMI zostaną zastosowane?</w:t>
      </w:r>
    </w:p>
    <w:p w:rsidR="009A133E" w:rsidRDefault="009A133E" w:rsidP="009A133E">
      <w:pPr>
        <w:pStyle w:val="Akapitzlist"/>
        <w:numPr>
          <w:ilvl w:val="0"/>
          <w:numId w:val="6"/>
        </w:numPr>
      </w:pPr>
      <w:r>
        <w:t>Filtry WMI pozwalają dynamicznie określać zasięg GPO bazując na atrybutach docelowego komputera.</w:t>
      </w:r>
    </w:p>
    <w:p w:rsidR="009A133E" w:rsidRDefault="009A133E" w:rsidP="009A133E">
      <w:pPr>
        <w:ind w:left="360"/>
      </w:pPr>
      <w:r>
        <w:t xml:space="preserve">Należy pamiętać, że domyślnie GPO są dziedziczone, kumulowane i mają efekt na wszystkie komputery i użytkowników w kontenerach Active Direktory i ich dzieciach. Są przetwarzane w następującej kolejności: </w:t>
      </w:r>
      <w:proofErr w:type="spellStart"/>
      <w:r>
        <w:t>Local</w:t>
      </w:r>
      <w:proofErr w:type="spellEnd"/>
      <w:r>
        <w:t xml:space="preserve"> </w:t>
      </w:r>
      <w:proofErr w:type="spellStart"/>
      <w:r>
        <w:t>Group</w:t>
      </w:r>
      <w:proofErr w:type="spellEnd"/>
      <w:r>
        <w:t xml:space="preserve"> Policy, Site, domena i potem OU, a ostatnio przetwarzane GPO nadpisuje GPO poprzednie. Domyślne dziedziczenie działa w ten sposób, że najpierw jest przetwarzane GPO linkowane do kontenera umieszczonego najdalej od obiektu użytkownika lub komputerem, a GPO linkowane w kontenerach bliższych obiektom nadpisują ustawienia dziedziczone z GPO wykonywanych wcześniej. Wyjątkiem jest ustawienie opcji </w:t>
      </w:r>
      <w:proofErr w:type="spellStart"/>
      <w:r>
        <w:t>Enforced</w:t>
      </w:r>
      <w:proofErr w:type="spellEnd"/>
      <w:r>
        <w:t xml:space="preserve"> (No </w:t>
      </w:r>
      <w:proofErr w:type="spellStart"/>
      <w:r>
        <w:t>Override</w:t>
      </w:r>
      <w:proofErr w:type="spellEnd"/>
      <w:r>
        <w:t xml:space="preserve">) w linku GPO lub Block Policy </w:t>
      </w:r>
      <w:proofErr w:type="spellStart"/>
      <w:r>
        <w:t>Inheritance</w:t>
      </w:r>
      <w:proofErr w:type="spellEnd"/>
      <w:r>
        <w:t>.</w:t>
      </w:r>
    </w:p>
    <w:p w:rsidR="009A133E" w:rsidRDefault="009A133E" w:rsidP="009A133E">
      <w:pPr>
        <w:ind w:left="360"/>
      </w:pPr>
      <w:r w:rsidRPr="009A133E">
        <w:t xml:space="preserve">Można </w:t>
      </w:r>
      <w:proofErr w:type="spellStart"/>
      <w:r w:rsidRPr="009A133E">
        <w:t>linkować</w:t>
      </w:r>
      <w:proofErr w:type="spellEnd"/>
      <w:r w:rsidRPr="009A133E">
        <w:t xml:space="preserve"> kilka GPO do jednego kontenera Active Directory, lecz należy być świadomym priorytetów przetwarzania. GPO z niższym numerem na liście </w:t>
      </w:r>
      <w:proofErr w:type="spellStart"/>
      <w:r w:rsidRPr="009A133E">
        <w:t>Group</w:t>
      </w:r>
      <w:proofErr w:type="spellEnd"/>
      <w:r w:rsidRPr="009A133E">
        <w:t xml:space="preserve"> Policy Order Link (wyświetlane na zakładce </w:t>
      </w:r>
      <w:proofErr w:type="spellStart"/>
      <w:r w:rsidRPr="009A133E">
        <w:t>Linked</w:t>
      </w:r>
      <w:proofErr w:type="spellEnd"/>
      <w:r w:rsidRPr="009A133E">
        <w:t xml:space="preserve"> </w:t>
      </w:r>
      <w:proofErr w:type="spellStart"/>
      <w:r w:rsidRPr="009A133E">
        <w:t>Group</w:t>
      </w:r>
      <w:proofErr w:type="spellEnd"/>
      <w:r w:rsidRPr="009A133E">
        <w:t xml:space="preserve"> Policy Object w GPMC) jest ważniejsze (Rys. 1). Jednak, jeśli jedno lub więcej linków GPO ma włączona opcję </w:t>
      </w:r>
      <w:proofErr w:type="spellStart"/>
      <w:r w:rsidRPr="009A133E">
        <w:t>Enforced</w:t>
      </w:r>
      <w:proofErr w:type="spellEnd"/>
      <w:r w:rsidRPr="009A133E">
        <w:t xml:space="preserve"> – najwyżej przypisany link z opcją </w:t>
      </w:r>
      <w:proofErr w:type="spellStart"/>
      <w:r w:rsidRPr="009A133E">
        <w:t>Enforced</w:t>
      </w:r>
      <w:proofErr w:type="spellEnd"/>
      <w:r w:rsidRPr="009A133E">
        <w:t xml:space="preserve"> ma pierwszeństwo. Opcja </w:t>
      </w:r>
      <w:proofErr w:type="spellStart"/>
      <w:r w:rsidRPr="009A133E">
        <w:t>Enforced</w:t>
      </w:r>
      <w:proofErr w:type="spellEnd"/>
      <w:r w:rsidRPr="009A133E">
        <w:t xml:space="preserve"> jest właściwością linku a Block Policy </w:t>
      </w:r>
      <w:proofErr w:type="spellStart"/>
      <w:r w:rsidRPr="009A133E">
        <w:t>Inheritance</w:t>
      </w:r>
      <w:proofErr w:type="spellEnd"/>
      <w:r w:rsidRPr="009A133E">
        <w:t xml:space="preserve"> jest właściwością kontenera.</w:t>
      </w:r>
    </w:p>
    <w:p w:rsidR="009A133E" w:rsidRDefault="009A133E" w:rsidP="009A133E">
      <w:pPr>
        <w:ind w:left="360"/>
        <w:rPr>
          <w:b/>
        </w:rPr>
      </w:pPr>
      <w:r w:rsidRPr="009A133E">
        <w:rPr>
          <w:b/>
        </w:rPr>
        <w:t xml:space="preserve">Tworzenie i praca z </w:t>
      </w:r>
      <w:proofErr w:type="spellStart"/>
      <w:r w:rsidRPr="009A133E">
        <w:rPr>
          <w:b/>
        </w:rPr>
        <w:t>Group</w:t>
      </w:r>
      <w:proofErr w:type="spellEnd"/>
      <w:r w:rsidRPr="009A133E">
        <w:rPr>
          <w:b/>
        </w:rPr>
        <w:t xml:space="preserve"> Policy Object</w:t>
      </w:r>
    </w:p>
    <w:p w:rsidR="009A133E" w:rsidRDefault="009A133E" w:rsidP="009A133E">
      <w:pPr>
        <w:ind w:left="360"/>
      </w:pPr>
      <w:r w:rsidRPr="009A133E">
        <w:t>Ponieważ zmiany w GPO są implementowane natychmiast zaleca się, aby GPO było nie linkowane do czasu przetestowania w środowisku testowym</w:t>
      </w:r>
    </w:p>
    <w:p w:rsidR="009A133E" w:rsidRDefault="009A133E" w:rsidP="009A133E">
      <w:pPr>
        <w:pStyle w:val="Akapitzlist"/>
        <w:numPr>
          <w:ilvl w:val="0"/>
          <w:numId w:val="7"/>
        </w:numPr>
      </w:pPr>
      <w:r>
        <w:t>Tworzenie nie linkowanego GPO – w drzewie konsoli GPMC należy kliknąć prawym przyciskiem myszy w domenie, w której ma być utworzony obiekt i z menu kontekstowego wybrać polecenie New. W oknie dialogowym New GPO należy podać nazwę i zatwierdzić przyciskiem OK.</w:t>
      </w:r>
    </w:p>
    <w:p w:rsidR="009A133E" w:rsidRDefault="009A133E" w:rsidP="009A133E">
      <w:pPr>
        <w:pStyle w:val="Akapitzlist"/>
        <w:numPr>
          <w:ilvl w:val="0"/>
          <w:numId w:val="7"/>
        </w:numPr>
      </w:pPr>
      <w:r>
        <w:t>Edycja GPO - w drzewie konsoli GPMC należy rozwinąć</w:t>
      </w:r>
      <w:r w:rsidR="00FD4BA8">
        <w:t xml:space="preserve"> </w:t>
      </w:r>
      <w:proofErr w:type="spellStart"/>
      <w:r>
        <w:t>Group</w:t>
      </w:r>
      <w:proofErr w:type="spellEnd"/>
      <w:r>
        <w:t xml:space="preserve"> Policy Object, kliknąć prawym przyciskiem myszy GPO, które ma być edytowane i z menu kontekstowego wybrać polecenie Edit. W drzewie konsoli należy odnaleźć i zaznaczyć</w:t>
      </w:r>
      <w:r w:rsidR="00E43EF7">
        <w:t xml:space="preserve"> </w:t>
      </w:r>
      <w:r>
        <w:t>zasady, które mają być modyfikowane.</w:t>
      </w:r>
    </w:p>
    <w:p w:rsidR="009A133E" w:rsidRDefault="009A133E" w:rsidP="009A133E">
      <w:pPr>
        <w:pStyle w:val="Akapitzlist"/>
        <w:numPr>
          <w:ilvl w:val="0"/>
          <w:numId w:val="7"/>
        </w:numPr>
      </w:pPr>
      <w:r>
        <w:t xml:space="preserve">Znaleźć odpowiednie ustawienie w panelu szczegółów i otworzyć jego właściwości podwójnym kliknięciem. Następnie należy </w:t>
      </w:r>
      <w:proofErr w:type="spellStart"/>
      <w:r>
        <w:t>wyedytować</w:t>
      </w:r>
      <w:proofErr w:type="spellEnd"/>
      <w:r>
        <w:t xml:space="preserve"> ustawienie i nacisnąć przycisk OK.</w:t>
      </w:r>
    </w:p>
    <w:p w:rsidR="009A133E" w:rsidRDefault="009A133E" w:rsidP="009A133E">
      <w:pPr>
        <w:pStyle w:val="Akapitzlist"/>
        <w:numPr>
          <w:ilvl w:val="0"/>
          <w:numId w:val="7"/>
        </w:numPr>
      </w:pPr>
      <w:r>
        <w:t xml:space="preserve">Linkowanie GPO – w drzewie konsoli GPMC należy kliknąć prawym przyciskiem myszy kontener, do którego ma być linkowane GPO i z menu kontekstowego wybrać polecenie Link </w:t>
      </w:r>
      <w:proofErr w:type="spellStart"/>
      <w:r>
        <w:t>an</w:t>
      </w:r>
      <w:proofErr w:type="spellEnd"/>
      <w:r>
        <w:t xml:space="preserve"> </w:t>
      </w:r>
      <w:proofErr w:type="spellStart"/>
      <w:r>
        <w:t>Existing</w:t>
      </w:r>
      <w:proofErr w:type="spellEnd"/>
      <w:r>
        <w:t xml:space="preserve"> GPO. Inną metodą jest użycie metody drag – and – drop (przeciągnij i upuść).</w:t>
      </w:r>
    </w:p>
    <w:p w:rsidR="009A133E" w:rsidRDefault="009A133E" w:rsidP="009A133E">
      <w:pPr>
        <w:pStyle w:val="Akapitzlist"/>
        <w:numPr>
          <w:ilvl w:val="0"/>
          <w:numId w:val="7"/>
        </w:numPr>
      </w:pPr>
      <w:r>
        <w:t xml:space="preserve">Tworzenie i linkowanie GPO - w drzewie konsoli </w:t>
      </w:r>
      <w:proofErr w:type="spellStart"/>
      <w:r>
        <w:t>GPMCnależy</w:t>
      </w:r>
      <w:proofErr w:type="spellEnd"/>
      <w:r>
        <w:t xml:space="preserve"> kliknąć prawym przyciskiem myszy kontener, do którego ma być linkowane GPO i z menu kontekstowego wybrać polecenie </w:t>
      </w:r>
      <w:proofErr w:type="spellStart"/>
      <w:r>
        <w:t>Create</w:t>
      </w:r>
      <w:proofErr w:type="spellEnd"/>
      <w:r>
        <w:t xml:space="preserve"> a GPO in </w:t>
      </w:r>
      <w:proofErr w:type="spellStart"/>
      <w:r>
        <w:t>this</w:t>
      </w:r>
      <w:proofErr w:type="spellEnd"/>
      <w:r>
        <w:t xml:space="preserve"> </w:t>
      </w:r>
      <w:proofErr w:type="spellStart"/>
      <w:r>
        <w:t>Domain</w:t>
      </w:r>
      <w:proofErr w:type="spellEnd"/>
      <w:r>
        <w:t xml:space="preserve">, and Link </w:t>
      </w:r>
      <w:proofErr w:type="spellStart"/>
      <w:r>
        <w:t>it</w:t>
      </w:r>
      <w:proofErr w:type="spellEnd"/>
      <w:r>
        <w:t xml:space="preserve"> </w:t>
      </w:r>
      <w:proofErr w:type="spellStart"/>
      <w:r>
        <w:t>here</w:t>
      </w:r>
      <w:proofErr w:type="spellEnd"/>
      <w:r>
        <w:t xml:space="preserve">. W oknie dialogowym New GPO należy podać nazwę i zatwierdzić przyciskiem OK. W tej procedurze są wykonywane dwie akcje: jest tworzone GPO w kontenerze </w:t>
      </w:r>
      <w:proofErr w:type="spellStart"/>
      <w:r>
        <w:t>Group</w:t>
      </w:r>
      <w:proofErr w:type="spellEnd"/>
      <w:r>
        <w:t xml:space="preserve"> Policy Object i linkowane do wskazanego kontenera (np. OU)</w:t>
      </w:r>
    </w:p>
    <w:p w:rsidR="009A133E" w:rsidRDefault="009A133E" w:rsidP="009A133E">
      <w:pPr>
        <w:pStyle w:val="Akapitzlist"/>
        <w:numPr>
          <w:ilvl w:val="0"/>
          <w:numId w:val="7"/>
        </w:numPr>
      </w:pPr>
      <w:r>
        <w:lastRenderedPageBreak/>
        <w:t xml:space="preserve">Usuwanie linku do GPO - w drzewie konsoli GPMC należy rozwinąć kontener </w:t>
      </w:r>
      <w:proofErr w:type="spellStart"/>
      <w:r>
        <w:t>Group</w:t>
      </w:r>
      <w:proofErr w:type="spellEnd"/>
      <w:r>
        <w:t xml:space="preserve"> Policy Object, kliknąć GPO do którego chcemy usunąć link iw panelu szczegółów wybrać zakładkę </w:t>
      </w:r>
      <w:proofErr w:type="spellStart"/>
      <w:r>
        <w:t>Scope</w:t>
      </w:r>
      <w:proofErr w:type="spellEnd"/>
      <w:r>
        <w:t xml:space="preserve">. W sekcji Links kliknąć prawym przyciskiem myszy obiekt Active Direktory z linkiem który chcemy usunąć i z menu poleceń wybrać </w:t>
      </w:r>
      <w:proofErr w:type="spellStart"/>
      <w:r>
        <w:t>Delete</w:t>
      </w:r>
      <w:proofErr w:type="spellEnd"/>
      <w:r>
        <w:t xml:space="preserve"> Link(s). Usuwanie linku różni się od usuwania GPO. Jeśli kasowany jest tylko link do GPO, GPO nadal istnieje i linki do niego od innych obiektów AD nadal funkcjonują. Jeśli usuwane jest GPO usuwane są również wszystkie linki do niego.</w:t>
      </w:r>
    </w:p>
    <w:p w:rsidR="009A133E" w:rsidRDefault="009A133E" w:rsidP="009A133E">
      <w:pPr>
        <w:pStyle w:val="Akapitzlist"/>
        <w:numPr>
          <w:ilvl w:val="0"/>
          <w:numId w:val="7"/>
        </w:numPr>
      </w:pPr>
      <w:r>
        <w:t>Wyłączanie konfiguracji użytkownika lub komputera w GPO – jeśli tworzone jest GPO z ustawieniami dotyczącymi tylko użytkowników można wyłączyć ustawienia dotyczące konfiguracji komputera. Dzięki temu zostanie zredukowany czas startu komputera, ponieważ ta część nie będzie przetwarzana w celu sprawdzenia czy jakieś ustawienia istnieją. Jeśli wykorzystane są tylko ustawienia komputera – należy wyłączyć część dla użytkownika.</w:t>
      </w:r>
    </w:p>
    <w:p w:rsidR="009A133E" w:rsidRDefault="009A133E" w:rsidP="009A133E">
      <w:pPr>
        <w:pStyle w:val="Akapitzlist"/>
        <w:numPr>
          <w:ilvl w:val="0"/>
          <w:numId w:val="7"/>
        </w:numPr>
      </w:pPr>
      <w:r>
        <w:t xml:space="preserve">W tym celu w drzewie konsoli GPMC należy rozwinąć kontener </w:t>
      </w:r>
      <w:proofErr w:type="spellStart"/>
      <w:r>
        <w:t>Group</w:t>
      </w:r>
      <w:proofErr w:type="spellEnd"/>
      <w:r>
        <w:t xml:space="preserve"> Policy Object, kliknąć odpowiednie GPO, w panelu szczegółów wybrać zakładkę </w:t>
      </w:r>
      <w:proofErr w:type="spellStart"/>
      <w:r>
        <w:t>Details</w:t>
      </w:r>
      <w:proofErr w:type="spellEnd"/>
      <w:r>
        <w:t xml:space="preserve">. W sekcji GPO Status wybrać pożądane ustawienie: </w:t>
      </w:r>
      <w:proofErr w:type="spellStart"/>
      <w:r>
        <w:t>All</w:t>
      </w:r>
      <w:proofErr w:type="spellEnd"/>
      <w:r>
        <w:t xml:space="preserve"> </w:t>
      </w:r>
      <w:proofErr w:type="spellStart"/>
      <w:r>
        <w:t>settings</w:t>
      </w:r>
      <w:proofErr w:type="spellEnd"/>
      <w:r>
        <w:t xml:space="preserve"> </w:t>
      </w:r>
      <w:proofErr w:type="spellStart"/>
      <w:r>
        <w:t>disabled</w:t>
      </w:r>
      <w:proofErr w:type="spellEnd"/>
      <w:r>
        <w:t xml:space="preserve">, </w:t>
      </w:r>
      <w:proofErr w:type="spellStart"/>
      <w:r>
        <w:t>Computer</w:t>
      </w:r>
      <w:proofErr w:type="spellEnd"/>
      <w:r>
        <w:t xml:space="preserve"> </w:t>
      </w:r>
      <w:proofErr w:type="spellStart"/>
      <w:r>
        <w:t>configuration</w:t>
      </w:r>
      <w:proofErr w:type="spellEnd"/>
      <w:r>
        <w:t xml:space="preserve"> </w:t>
      </w:r>
      <w:proofErr w:type="spellStart"/>
      <w:r>
        <w:t>settings</w:t>
      </w:r>
      <w:proofErr w:type="spellEnd"/>
      <w:r>
        <w:t xml:space="preserve"> </w:t>
      </w:r>
      <w:proofErr w:type="spellStart"/>
      <w:r>
        <w:t>isabled</w:t>
      </w:r>
      <w:proofErr w:type="spellEnd"/>
      <w:r>
        <w:t xml:space="preserve">, </w:t>
      </w:r>
      <w:proofErr w:type="spellStart"/>
      <w:r>
        <w:t>Enabled</w:t>
      </w:r>
      <w:proofErr w:type="spellEnd"/>
      <w:r>
        <w:t xml:space="preserve"> (</w:t>
      </w:r>
      <w:proofErr w:type="spellStart"/>
      <w:r>
        <w:t>default</w:t>
      </w:r>
      <w:proofErr w:type="spellEnd"/>
      <w:r>
        <w:t xml:space="preserve">), User </w:t>
      </w:r>
      <w:proofErr w:type="spellStart"/>
      <w:r>
        <w:t>configuration</w:t>
      </w:r>
      <w:proofErr w:type="spellEnd"/>
      <w:r>
        <w:t xml:space="preserve"> </w:t>
      </w:r>
      <w:proofErr w:type="spellStart"/>
      <w:r>
        <w:t>settings</w:t>
      </w:r>
      <w:proofErr w:type="spellEnd"/>
      <w:r>
        <w:t xml:space="preserve"> </w:t>
      </w:r>
      <w:proofErr w:type="spellStart"/>
      <w:r>
        <w:t>disabled</w:t>
      </w:r>
      <w:proofErr w:type="spellEnd"/>
    </w:p>
    <w:p w:rsidR="009A133E" w:rsidRDefault="009A133E" w:rsidP="009A133E">
      <w:r w:rsidRPr="009A133E">
        <w:rPr>
          <w:b/>
        </w:rPr>
        <w:t xml:space="preserve">Zadanie 1: </w:t>
      </w:r>
      <w:r w:rsidRPr="009A133E">
        <w:t xml:space="preserve">Utwórz konto </w:t>
      </w:r>
      <w:proofErr w:type="spellStart"/>
      <w:r w:rsidRPr="009A133E">
        <w:t>adminGdansk</w:t>
      </w:r>
      <w:proofErr w:type="spellEnd"/>
      <w:r w:rsidRPr="009A133E">
        <w:t xml:space="preserve"> w jednostce organizacyjnej </w:t>
      </w:r>
      <w:proofErr w:type="spellStart"/>
      <w:r w:rsidRPr="009A133E">
        <w:t>Gdansk</w:t>
      </w:r>
      <w:proofErr w:type="spellEnd"/>
      <w:r w:rsidRPr="009A133E">
        <w:t xml:space="preserve">. Deleguj uprawnienia użytkownikowi </w:t>
      </w:r>
      <w:proofErr w:type="spellStart"/>
      <w:r w:rsidRPr="009A133E">
        <w:t>adminGdansk</w:t>
      </w:r>
      <w:proofErr w:type="spellEnd"/>
      <w:r w:rsidRPr="009A133E">
        <w:t xml:space="preserve"> dla jednostki organizacyjnej </w:t>
      </w:r>
      <w:proofErr w:type="spellStart"/>
      <w:r w:rsidRPr="009A133E">
        <w:t>Gdansk</w:t>
      </w:r>
      <w:proofErr w:type="spellEnd"/>
      <w:r w:rsidRPr="009A133E">
        <w:t xml:space="preserve"> dla dodawania, zarządzania i usuwania grup. Zaloguj się na dodane konto. Dodaj nową grupę o nazwie </w:t>
      </w:r>
      <w:proofErr w:type="spellStart"/>
      <w:r w:rsidRPr="009A133E">
        <w:t>programisciGdansk</w:t>
      </w:r>
      <w:proofErr w:type="spellEnd"/>
      <w:r w:rsidRPr="009A133E">
        <w:t xml:space="preserve"> oraz konto użytkownika </w:t>
      </w:r>
      <w:proofErr w:type="spellStart"/>
      <w:r w:rsidRPr="009A133E">
        <w:t>programistaTwojeInicjały</w:t>
      </w:r>
      <w:proofErr w:type="spellEnd"/>
      <w:r w:rsidRPr="009A133E">
        <w:t>. Czy wszystkie operacje można było wykonać?</w:t>
      </w:r>
    </w:p>
    <w:p w:rsidR="009A133E" w:rsidRPr="009A133E" w:rsidRDefault="009A133E" w:rsidP="009A133E">
      <w:pPr>
        <w:rPr>
          <w:b/>
        </w:rPr>
      </w:pPr>
      <w:r w:rsidRPr="009A133E">
        <w:rPr>
          <w:b/>
        </w:rPr>
        <w:t>Sposób wykonania:</w:t>
      </w:r>
    </w:p>
    <w:p w:rsidR="009A133E" w:rsidRDefault="00E43EF7" w:rsidP="009A133E">
      <w:pPr>
        <w:pStyle w:val="Akapitzlist"/>
        <w:numPr>
          <w:ilvl w:val="0"/>
          <w:numId w:val="8"/>
        </w:numPr>
      </w:pPr>
      <w:r>
        <w:rPr>
          <w:noProof/>
        </w:rPr>
        <w:drawing>
          <wp:anchor distT="0" distB="0" distL="114300" distR="114300" simplePos="0" relativeHeight="251658240" behindDoc="1" locked="0" layoutInCell="1" allowOverlap="1" wp14:anchorId="247C03DB">
            <wp:simplePos x="0" y="0"/>
            <wp:positionH relativeFrom="margin">
              <wp:align>center</wp:align>
            </wp:positionH>
            <wp:positionV relativeFrom="paragraph">
              <wp:posOffset>825281</wp:posOffset>
            </wp:positionV>
            <wp:extent cx="4681855" cy="3490595"/>
            <wp:effectExtent l="0" t="0" r="4445" b="0"/>
            <wp:wrapTight wrapText="bothSides">
              <wp:wrapPolygon edited="0">
                <wp:start x="0" y="0"/>
                <wp:lineTo x="0" y="21455"/>
                <wp:lineTo x="21533" y="21455"/>
                <wp:lineTo x="2153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1855" cy="3490595"/>
                    </a:xfrm>
                    <a:prstGeom prst="rect">
                      <a:avLst/>
                    </a:prstGeom>
                  </pic:spPr>
                </pic:pic>
              </a:graphicData>
            </a:graphic>
            <wp14:sizeRelH relativeFrom="margin">
              <wp14:pctWidth>0</wp14:pctWidth>
            </wp14:sizeRelH>
            <wp14:sizeRelV relativeFrom="margin">
              <wp14:pctHeight>0</wp14:pctHeight>
            </wp14:sizeRelV>
          </wp:anchor>
        </w:drawing>
      </w:r>
      <w:r w:rsidR="009A133E" w:rsidRPr="009A133E">
        <w:t xml:space="preserve">Delegacja uprawnień - w konsoli Active Directory </w:t>
      </w:r>
      <w:proofErr w:type="spellStart"/>
      <w:r w:rsidR="009A133E" w:rsidRPr="009A133E">
        <w:t>Users</w:t>
      </w:r>
      <w:proofErr w:type="spellEnd"/>
      <w:r w:rsidR="009A133E" w:rsidRPr="009A133E">
        <w:t xml:space="preserve"> and </w:t>
      </w:r>
      <w:proofErr w:type="spellStart"/>
      <w:r w:rsidR="009A133E" w:rsidRPr="009A133E">
        <w:t>Computers</w:t>
      </w:r>
      <w:proofErr w:type="spellEnd"/>
      <w:r w:rsidR="009A133E" w:rsidRPr="009A133E">
        <w:t xml:space="preserve">, w drzewie konsoli na odpowiedniej jednostce organizacyjnej, kliknięcie prawym przyciskiem i wybieranie polecenia </w:t>
      </w:r>
      <w:proofErr w:type="spellStart"/>
      <w:r w:rsidR="009A133E" w:rsidRPr="009A133E">
        <w:t>Delegate</w:t>
      </w:r>
      <w:proofErr w:type="spellEnd"/>
      <w:r w:rsidR="009A133E" w:rsidRPr="009A133E">
        <w:t xml:space="preserve"> Control -&gt; na stronie </w:t>
      </w:r>
      <w:proofErr w:type="spellStart"/>
      <w:r w:rsidR="009A133E" w:rsidRPr="009A133E">
        <w:t>Users</w:t>
      </w:r>
      <w:proofErr w:type="spellEnd"/>
      <w:r w:rsidR="009A133E" w:rsidRPr="009A133E">
        <w:t xml:space="preserve"> and </w:t>
      </w:r>
      <w:proofErr w:type="spellStart"/>
      <w:r w:rsidR="009A133E" w:rsidRPr="009A133E">
        <w:t>Groups</w:t>
      </w:r>
      <w:proofErr w:type="spellEnd"/>
      <w:r w:rsidR="009A133E" w:rsidRPr="009A133E">
        <w:t xml:space="preserve"> dodanie użytkowników i grup -&gt;wskazanie opcji delegacji.</w:t>
      </w: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A54C17" w:rsidRDefault="00A54C17" w:rsidP="009A133E">
      <w:pPr>
        <w:rPr>
          <w:b/>
        </w:rPr>
      </w:pPr>
    </w:p>
    <w:p w:rsidR="009A133E" w:rsidRDefault="009A133E" w:rsidP="009A133E">
      <w:pPr>
        <w:rPr>
          <w:b/>
        </w:rPr>
      </w:pPr>
      <w:r w:rsidRPr="009A133E">
        <w:rPr>
          <w:b/>
        </w:rPr>
        <w:lastRenderedPageBreak/>
        <w:t>Szczegółowy tutorial:</w:t>
      </w:r>
    </w:p>
    <w:p w:rsidR="009A133E" w:rsidRDefault="009A133E" w:rsidP="009A133E">
      <w:pPr>
        <w:pStyle w:val="Akapitzlist"/>
        <w:numPr>
          <w:ilvl w:val="0"/>
          <w:numId w:val="9"/>
        </w:numPr>
      </w:pPr>
      <w:r>
        <w:t xml:space="preserve">W maszynie serwera w konsoli Active Directory </w:t>
      </w:r>
      <w:proofErr w:type="spellStart"/>
      <w:r>
        <w:t>Users</w:t>
      </w:r>
      <w:proofErr w:type="spellEnd"/>
      <w:r>
        <w:t xml:space="preserve"> and </w:t>
      </w:r>
      <w:proofErr w:type="spellStart"/>
      <w:r>
        <w:t>Computers</w:t>
      </w:r>
      <w:proofErr w:type="spellEnd"/>
      <w:r>
        <w:t xml:space="preserve"> w jednostce organizacyjnej </w:t>
      </w:r>
      <w:proofErr w:type="spellStart"/>
      <w:r>
        <w:t>Gdansk</w:t>
      </w:r>
      <w:proofErr w:type="spellEnd"/>
      <w:r>
        <w:t xml:space="preserve"> dodaj konto </w:t>
      </w:r>
      <w:proofErr w:type="spellStart"/>
      <w:r>
        <w:t>adminGdansk</w:t>
      </w:r>
      <w:proofErr w:type="spellEnd"/>
      <w:r>
        <w:t>.</w:t>
      </w:r>
    </w:p>
    <w:p w:rsidR="009A133E" w:rsidRDefault="009A133E" w:rsidP="009A133E">
      <w:pPr>
        <w:pStyle w:val="Akapitzlist"/>
        <w:numPr>
          <w:ilvl w:val="0"/>
          <w:numId w:val="9"/>
        </w:numPr>
      </w:pPr>
      <w:r>
        <w:t xml:space="preserve">W maszynie serwera w konsoli Active Directory </w:t>
      </w:r>
      <w:proofErr w:type="spellStart"/>
      <w:r>
        <w:t>Users</w:t>
      </w:r>
      <w:proofErr w:type="spellEnd"/>
      <w:r>
        <w:t xml:space="preserve"> and </w:t>
      </w:r>
      <w:proofErr w:type="spellStart"/>
      <w:r>
        <w:t>Computers</w:t>
      </w:r>
      <w:proofErr w:type="spellEnd"/>
      <w:r>
        <w:t xml:space="preserve">, zaznacz jednostkę organizacyjną </w:t>
      </w:r>
      <w:proofErr w:type="spellStart"/>
      <w:r>
        <w:t>Gdansk</w:t>
      </w:r>
      <w:proofErr w:type="spellEnd"/>
      <w:r>
        <w:t xml:space="preserve">, kliknij prawym przyciskiem i wybierz z sekcji </w:t>
      </w:r>
      <w:proofErr w:type="spellStart"/>
      <w:r>
        <w:t>All</w:t>
      </w:r>
      <w:proofErr w:type="spellEnd"/>
      <w:r>
        <w:t xml:space="preserve"> </w:t>
      </w:r>
      <w:proofErr w:type="spellStart"/>
      <w:r>
        <w:t>tasks</w:t>
      </w:r>
      <w:proofErr w:type="spellEnd"/>
      <w:r>
        <w:t xml:space="preserve"> operacje </w:t>
      </w:r>
      <w:proofErr w:type="spellStart"/>
      <w:r>
        <w:t>Delegate</w:t>
      </w:r>
      <w:proofErr w:type="spellEnd"/>
      <w:r>
        <w:t xml:space="preserve"> Control.</w:t>
      </w:r>
    </w:p>
    <w:p w:rsidR="009A133E" w:rsidRDefault="009A133E" w:rsidP="009A133E">
      <w:pPr>
        <w:pStyle w:val="Akapitzlist"/>
        <w:numPr>
          <w:ilvl w:val="0"/>
          <w:numId w:val="9"/>
        </w:numPr>
      </w:pPr>
      <w:r>
        <w:t xml:space="preserve">W oknie </w:t>
      </w:r>
      <w:proofErr w:type="spellStart"/>
      <w:r>
        <w:t>Delegation</w:t>
      </w:r>
      <w:proofErr w:type="spellEnd"/>
      <w:r>
        <w:t xml:space="preserve"> of Control </w:t>
      </w:r>
      <w:proofErr w:type="spellStart"/>
      <w:r>
        <w:t>Wizard</w:t>
      </w:r>
      <w:proofErr w:type="spellEnd"/>
      <w:r>
        <w:t xml:space="preserve">, na stronie </w:t>
      </w:r>
      <w:proofErr w:type="spellStart"/>
      <w:r>
        <w:t>Welcome</w:t>
      </w:r>
      <w:proofErr w:type="spellEnd"/>
      <w:r>
        <w:t xml:space="preserve"> kliknij przycisk </w:t>
      </w:r>
      <w:proofErr w:type="spellStart"/>
      <w:r>
        <w:t>Next</w:t>
      </w:r>
      <w:proofErr w:type="spellEnd"/>
      <w:r>
        <w:t>.</w:t>
      </w:r>
    </w:p>
    <w:p w:rsidR="009A133E" w:rsidRDefault="009A133E" w:rsidP="009A133E">
      <w:pPr>
        <w:pStyle w:val="Akapitzlist"/>
        <w:numPr>
          <w:ilvl w:val="0"/>
          <w:numId w:val="9"/>
        </w:numPr>
      </w:pPr>
      <w:r>
        <w:t xml:space="preserve">Na stronie </w:t>
      </w:r>
      <w:proofErr w:type="spellStart"/>
      <w:r>
        <w:t>Users</w:t>
      </w:r>
      <w:proofErr w:type="spellEnd"/>
      <w:r>
        <w:t xml:space="preserve"> and </w:t>
      </w:r>
      <w:proofErr w:type="spellStart"/>
      <w:r>
        <w:t>Groups</w:t>
      </w:r>
      <w:proofErr w:type="spellEnd"/>
      <w:r>
        <w:t xml:space="preserve"> dodaj użytkownika </w:t>
      </w:r>
      <w:proofErr w:type="spellStart"/>
      <w:r>
        <w:t>adminGdansk</w:t>
      </w:r>
      <w:proofErr w:type="spellEnd"/>
      <w:r>
        <w:t xml:space="preserve"> i kliknij przycisk </w:t>
      </w:r>
      <w:proofErr w:type="spellStart"/>
      <w:r>
        <w:t>Next</w:t>
      </w:r>
      <w:proofErr w:type="spellEnd"/>
      <w:r>
        <w:t>.</w:t>
      </w:r>
    </w:p>
    <w:p w:rsidR="009A133E" w:rsidRDefault="009A133E" w:rsidP="009A133E">
      <w:pPr>
        <w:pStyle w:val="Akapitzlist"/>
        <w:numPr>
          <w:ilvl w:val="0"/>
          <w:numId w:val="9"/>
        </w:numPr>
      </w:pPr>
      <w:r>
        <w:t xml:space="preserve">Na stronie </w:t>
      </w:r>
      <w:proofErr w:type="spellStart"/>
      <w:r>
        <w:t>Tasks</w:t>
      </w:r>
      <w:proofErr w:type="spellEnd"/>
      <w:r>
        <w:t xml:space="preserve"> to </w:t>
      </w:r>
      <w:proofErr w:type="spellStart"/>
      <w:r>
        <w:t>Delegate</w:t>
      </w:r>
      <w:proofErr w:type="spellEnd"/>
      <w:r>
        <w:t xml:space="preserve"> pozostaw opcję </w:t>
      </w:r>
      <w:proofErr w:type="spellStart"/>
      <w:r>
        <w:t>Delegate</w:t>
      </w:r>
      <w:proofErr w:type="spellEnd"/>
      <w:r>
        <w:t xml:space="preserve"> the </w:t>
      </w:r>
      <w:proofErr w:type="spellStart"/>
      <w:r>
        <w:t>following</w:t>
      </w:r>
      <w:proofErr w:type="spellEnd"/>
      <w:r>
        <w:t xml:space="preserve"> </w:t>
      </w:r>
      <w:proofErr w:type="spellStart"/>
      <w:r>
        <w:t>common</w:t>
      </w:r>
      <w:proofErr w:type="spellEnd"/>
      <w:r>
        <w:t xml:space="preserve"> </w:t>
      </w:r>
      <w:proofErr w:type="spellStart"/>
      <w:r>
        <w:t>tasks</w:t>
      </w:r>
      <w:proofErr w:type="spellEnd"/>
      <w:r>
        <w:t xml:space="preserve">, zaznacz opcje </w:t>
      </w:r>
      <w:proofErr w:type="spellStart"/>
      <w:r>
        <w:t>Create</w:t>
      </w:r>
      <w:proofErr w:type="spellEnd"/>
      <w:r>
        <w:t xml:space="preserve"> … </w:t>
      </w:r>
      <w:proofErr w:type="spellStart"/>
      <w:r>
        <w:t>manage</w:t>
      </w:r>
      <w:proofErr w:type="spellEnd"/>
      <w:r>
        <w:t xml:space="preserve"> </w:t>
      </w:r>
      <w:proofErr w:type="spellStart"/>
      <w:r>
        <w:t>groups</w:t>
      </w:r>
      <w:proofErr w:type="spellEnd"/>
      <w:r>
        <w:t xml:space="preserve"> (zapoznaj się z innym opcjami) i kliknij przycisk </w:t>
      </w:r>
      <w:proofErr w:type="spellStart"/>
      <w:r>
        <w:t>Next</w:t>
      </w:r>
      <w:proofErr w:type="spellEnd"/>
      <w:r>
        <w:t>.</w:t>
      </w:r>
    </w:p>
    <w:p w:rsidR="006A6DF7" w:rsidRDefault="006A6DF7" w:rsidP="006A6DF7">
      <w:pPr>
        <w:pStyle w:val="Akapitzlist"/>
        <w:numPr>
          <w:ilvl w:val="0"/>
          <w:numId w:val="9"/>
        </w:numPr>
      </w:pPr>
      <w:r>
        <w:t xml:space="preserve">Na stronie Complete the </w:t>
      </w:r>
      <w:proofErr w:type="spellStart"/>
      <w:r>
        <w:t>Delegation</w:t>
      </w:r>
      <w:proofErr w:type="spellEnd"/>
      <w:r>
        <w:t xml:space="preserve"> of Control </w:t>
      </w:r>
      <w:proofErr w:type="spellStart"/>
      <w:r>
        <w:t>Wizard</w:t>
      </w:r>
      <w:proofErr w:type="spellEnd"/>
      <w:r>
        <w:t xml:space="preserve"> kliknij przycisk </w:t>
      </w:r>
      <w:proofErr w:type="spellStart"/>
      <w:r>
        <w:t>Finish</w:t>
      </w:r>
      <w:proofErr w:type="spellEnd"/>
      <w:r>
        <w:t>.</w:t>
      </w:r>
    </w:p>
    <w:p w:rsidR="006A6DF7" w:rsidRDefault="006A6DF7" w:rsidP="006A6DF7">
      <w:pPr>
        <w:pStyle w:val="Akapitzlist"/>
        <w:numPr>
          <w:ilvl w:val="0"/>
          <w:numId w:val="9"/>
        </w:numPr>
      </w:pPr>
      <w:r>
        <w:t xml:space="preserve">7. Zaloguj się na konto </w:t>
      </w:r>
      <w:proofErr w:type="spellStart"/>
      <w:r>
        <w:t>adminGdansk</w:t>
      </w:r>
      <w:proofErr w:type="spellEnd"/>
      <w:r>
        <w:t xml:space="preserve"> (CRTL + ESC -&gt; dla wskazanego konta w prawym górnym rogu operacja </w:t>
      </w:r>
      <w:proofErr w:type="spellStart"/>
      <w:r>
        <w:t>Sing</w:t>
      </w:r>
      <w:proofErr w:type="spellEnd"/>
      <w:r>
        <w:t xml:space="preserve"> out).</w:t>
      </w:r>
    </w:p>
    <w:p w:rsidR="006A6DF7" w:rsidRDefault="006A6DF7" w:rsidP="006A6DF7">
      <w:pPr>
        <w:pStyle w:val="Akapitzlist"/>
        <w:numPr>
          <w:ilvl w:val="0"/>
          <w:numId w:val="9"/>
        </w:numPr>
      </w:pPr>
      <w:r w:rsidRPr="006A6DF7">
        <w:t xml:space="preserve">W konsoli Active Directory </w:t>
      </w:r>
      <w:proofErr w:type="spellStart"/>
      <w:r w:rsidRPr="006A6DF7">
        <w:t>Users</w:t>
      </w:r>
      <w:proofErr w:type="spellEnd"/>
      <w:r w:rsidRPr="006A6DF7">
        <w:t xml:space="preserve"> and </w:t>
      </w:r>
      <w:proofErr w:type="spellStart"/>
      <w:r w:rsidRPr="006A6DF7">
        <w:t>Computers</w:t>
      </w:r>
      <w:proofErr w:type="spellEnd"/>
      <w:r w:rsidRPr="006A6DF7">
        <w:t xml:space="preserve"> (zaloguj się na konto </w:t>
      </w:r>
      <w:proofErr w:type="spellStart"/>
      <w:r w:rsidRPr="006A6DF7">
        <w:t>adminGdansk</w:t>
      </w:r>
      <w:proofErr w:type="spellEnd"/>
      <w:r w:rsidRPr="006A6DF7">
        <w:t xml:space="preserve">) w jednostce organizacyjnej </w:t>
      </w:r>
      <w:proofErr w:type="spellStart"/>
      <w:r w:rsidRPr="006A6DF7">
        <w:t>Gdansk</w:t>
      </w:r>
      <w:proofErr w:type="spellEnd"/>
      <w:r w:rsidRPr="006A6DF7">
        <w:t xml:space="preserve"> dodaj nową grupę o nazwie </w:t>
      </w:r>
      <w:proofErr w:type="spellStart"/>
      <w:r w:rsidRPr="006A6DF7">
        <w:t>programisciGdansk</w:t>
      </w:r>
      <w:proofErr w:type="spellEnd"/>
      <w:r w:rsidRPr="006A6DF7">
        <w:t xml:space="preserve"> oraz konto użytkownika </w:t>
      </w:r>
      <w:proofErr w:type="spellStart"/>
      <w:r w:rsidRPr="006A6DF7">
        <w:t>programistaTwojeInicjały</w:t>
      </w:r>
      <w:proofErr w:type="spellEnd"/>
      <w:r w:rsidRPr="006A6DF7">
        <w:t>. Czy wszystkie operacje można było wykonać?</w:t>
      </w:r>
    </w:p>
    <w:p w:rsidR="006A6DF7" w:rsidRPr="006A6DF7" w:rsidRDefault="006A6DF7" w:rsidP="006A6DF7">
      <w:pPr>
        <w:ind w:left="360"/>
      </w:pPr>
      <w:r w:rsidRPr="006A6DF7">
        <w:rPr>
          <w:b/>
        </w:rPr>
        <w:t xml:space="preserve">Zadanie 2: </w:t>
      </w:r>
      <w:r w:rsidRPr="006A6DF7">
        <w:t xml:space="preserve">Nadaj użytkownikowi </w:t>
      </w:r>
      <w:proofErr w:type="spellStart"/>
      <w:r w:rsidRPr="006A6DF7">
        <w:t>menedzerTwojeInicjały</w:t>
      </w:r>
      <w:proofErr w:type="spellEnd"/>
      <w:r w:rsidRPr="006A6DF7">
        <w:t xml:space="preserve"> uprawnienia dla jednostki organizacyjnej </w:t>
      </w:r>
      <w:proofErr w:type="spellStart"/>
      <w:r w:rsidRPr="006A6DF7">
        <w:t>Gdansk</w:t>
      </w:r>
      <w:proofErr w:type="spellEnd"/>
      <w:r w:rsidRPr="006A6DF7">
        <w:t xml:space="preserve"> do resetowania haseł oraz zmiany danych teleadresowych kont użytkowników. Przeloguj się na konto </w:t>
      </w:r>
      <w:proofErr w:type="spellStart"/>
      <w:r w:rsidRPr="006A6DF7">
        <w:t>menedzerTwojeInicjały</w:t>
      </w:r>
      <w:proofErr w:type="spellEnd"/>
      <w:r w:rsidRPr="006A6DF7">
        <w:t xml:space="preserve"> i zresetuj hasło użytkownikowi </w:t>
      </w:r>
      <w:proofErr w:type="spellStart"/>
      <w:r w:rsidRPr="006A6DF7">
        <w:t>analitykTwojeInicjały</w:t>
      </w:r>
      <w:proofErr w:type="spellEnd"/>
      <w:r w:rsidRPr="006A6DF7">
        <w:t xml:space="preserve"> oraz zmień mu adres zamieszkania.</w:t>
      </w:r>
    </w:p>
    <w:p w:rsidR="006A6DF7" w:rsidRDefault="006A6DF7" w:rsidP="006A6DF7">
      <w:pPr>
        <w:ind w:left="360"/>
        <w:rPr>
          <w:b/>
        </w:rPr>
      </w:pPr>
      <w:r w:rsidRPr="006A6DF7">
        <w:rPr>
          <w:b/>
        </w:rPr>
        <w:t>Sposób wykonania:</w:t>
      </w:r>
    </w:p>
    <w:p w:rsidR="006A6DF7" w:rsidRPr="006A6DF7" w:rsidRDefault="006A6DF7" w:rsidP="006A6DF7">
      <w:pPr>
        <w:pStyle w:val="Akapitzlist"/>
        <w:numPr>
          <w:ilvl w:val="0"/>
          <w:numId w:val="10"/>
        </w:numPr>
      </w:pPr>
      <w:r w:rsidRPr="006A6DF7">
        <w:t xml:space="preserve">Zarządzanie uprawnieniami obiektów - konsola Active Directory </w:t>
      </w:r>
      <w:proofErr w:type="spellStart"/>
      <w:r w:rsidRPr="006A6DF7">
        <w:t>Users</w:t>
      </w:r>
      <w:proofErr w:type="spellEnd"/>
      <w:r w:rsidRPr="006A6DF7">
        <w:t xml:space="preserve"> and </w:t>
      </w:r>
      <w:proofErr w:type="spellStart"/>
      <w:r w:rsidRPr="006A6DF7">
        <w:t>Computers</w:t>
      </w:r>
      <w:proofErr w:type="spellEnd"/>
    </w:p>
    <w:p w:rsidR="006A6DF7" w:rsidRPr="006A6DF7" w:rsidRDefault="006A6DF7" w:rsidP="006A6DF7">
      <w:pPr>
        <w:pStyle w:val="Akapitzlist"/>
        <w:numPr>
          <w:ilvl w:val="0"/>
          <w:numId w:val="10"/>
        </w:numPr>
      </w:pPr>
      <w:r w:rsidRPr="006A6DF7">
        <w:t xml:space="preserve">Ustawienie dostępu do trybu zaawansowanego – menu </w:t>
      </w:r>
      <w:proofErr w:type="spellStart"/>
      <w:r w:rsidRPr="006A6DF7">
        <w:t>View</w:t>
      </w:r>
      <w:proofErr w:type="spellEnd"/>
      <w:r w:rsidRPr="006A6DF7">
        <w:t xml:space="preserve"> -&gt; opcja Advanced </w:t>
      </w:r>
      <w:proofErr w:type="spellStart"/>
      <w:r w:rsidRPr="006A6DF7">
        <w:t>Features</w:t>
      </w:r>
      <w:proofErr w:type="spellEnd"/>
    </w:p>
    <w:p w:rsidR="006A6DF7" w:rsidRDefault="006A6DF7" w:rsidP="006A6DF7">
      <w:pPr>
        <w:pStyle w:val="Akapitzlist"/>
        <w:numPr>
          <w:ilvl w:val="0"/>
          <w:numId w:val="10"/>
        </w:numPr>
      </w:pPr>
      <w:r w:rsidRPr="006A6DF7">
        <w:t xml:space="preserve">Ustawianie uprawnień szczegółowych - właściwości jednostki organizacyjnej -&gt; zakładka Security / Sekcja Zaawansowane (przycisk Advanced) -&gt; dodanie wpisu (przycisk </w:t>
      </w:r>
      <w:proofErr w:type="spellStart"/>
      <w:r w:rsidRPr="006A6DF7">
        <w:t>Add</w:t>
      </w:r>
      <w:proofErr w:type="spellEnd"/>
      <w:r w:rsidRPr="006A6DF7">
        <w:t>):</w:t>
      </w:r>
    </w:p>
    <w:p w:rsidR="006A6DF7" w:rsidRDefault="006A6DF7" w:rsidP="006A6DF7">
      <w:pPr>
        <w:pStyle w:val="Akapitzlist"/>
        <w:numPr>
          <w:ilvl w:val="1"/>
          <w:numId w:val="10"/>
        </w:numPr>
      </w:pPr>
      <w:r>
        <w:t>Wskazanie użytkownika</w:t>
      </w:r>
    </w:p>
    <w:p w:rsidR="006A6DF7" w:rsidRDefault="006A6DF7" w:rsidP="006A6DF7">
      <w:pPr>
        <w:pStyle w:val="Akapitzlist"/>
        <w:numPr>
          <w:ilvl w:val="1"/>
          <w:numId w:val="10"/>
        </w:numPr>
      </w:pPr>
      <w:r>
        <w:t xml:space="preserve">Wskazanie obiektu – pole listy </w:t>
      </w:r>
      <w:proofErr w:type="spellStart"/>
      <w:r>
        <w:t>Apply</w:t>
      </w:r>
      <w:proofErr w:type="spellEnd"/>
      <w:r>
        <w:t xml:space="preserve"> </w:t>
      </w:r>
      <w:proofErr w:type="spellStart"/>
      <w:r>
        <w:t>onto</w:t>
      </w:r>
      <w:proofErr w:type="spellEnd"/>
    </w:p>
    <w:p w:rsidR="006A6DF7" w:rsidRDefault="006A6DF7" w:rsidP="006A6DF7">
      <w:pPr>
        <w:pStyle w:val="Akapitzlist"/>
        <w:numPr>
          <w:ilvl w:val="1"/>
          <w:numId w:val="10"/>
        </w:numPr>
      </w:pPr>
      <w:r>
        <w:t xml:space="preserve">Określenie uprawnień: operacji (zakładka Object), właściwości (zakładka </w:t>
      </w:r>
      <w:proofErr w:type="spellStart"/>
      <w:r>
        <w:t>Properties</w:t>
      </w:r>
      <w:proofErr w:type="spellEnd"/>
      <w:r>
        <w:t>)</w:t>
      </w:r>
    </w:p>
    <w:p w:rsidR="006A6DF7" w:rsidRDefault="006A6DF7" w:rsidP="006A6DF7">
      <w:pPr>
        <w:rPr>
          <w:b/>
        </w:rPr>
      </w:pPr>
      <w:r w:rsidRPr="006A6DF7">
        <w:rPr>
          <w:b/>
        </w:rPr>
        <w:t>Szczegółowy tutorial:</w:t>
      </w:r>
    </w:p>
    <w:p w:rsidR="006A6DF7" w:rsidRDefault="006A6DF7" w:rsidP="006A6DF7">
      <w:pPr>
        <w:pStyle w:val="Akapitzlist"/>
        <w:numPr>
          <w:ilvl w:val="0"/>
          <w:numId w:val="11"/>
        </w:numPr>
      </w:pPr>
      <w:r w:rsidRPr="006A6DF7">
        <w:t xml:space="preserve">W maszynie serwera w konsoli Active Directory </w:t>
      </w:r>
      <w:proofErr w:type="spellStart"/>
      <w:r w:rsidRPr="006A6DF7">
        <w:t>Users</w:t>
      </w:r>
      <w:proofErr w:type="spellEnd"/>
      <w:r w:rsidRPr="006A6DF7">
        <w:t xml:space="preserve"> and </w:t>
      </w:r>
      <w:proofErr w:type="spellStart"/>
      <w:r w:rsidRPr="006A6DF7">
        <w:t>Computers</w:t>
      </w:r>
      <w:proofErr w:type="spellEnd"/>
      <w:r w:rsidRPr="006A6DF7">
        <w:t xml:space="preserve"> w menu </w:t>
      </w:r>
      <w:proofErr w:type="spellStart"/>
      <w:r w:rsidRPr="006A6DF7">
        <w:t>View</w:t>
      </w:r>
      <w:proofErr w:type="spellEnd"/>
      <w:r w:rsidRPr="006A6DF7">
        <w:t xml:space="preserve"> wybranie opcji Advanced </w:t>
      </w:r>
      <w:proofErr w:type="spellStart"/>
      <w:r w:rsidRPr="006A6DF7">
        <w:t>Features</w:t>
      </w:r>
      <w:proofErr w:type="spellEnd"/>
      <w:r w:rsidRPr="006A6DF7">
        <w:t>. Zauważ, że pojawiły się w konsoli nowe sekcje i operacje.</w:t>
      </w:r>
    </w:p>
    <w:p w:rsidR="006A6DF7" w:rsidRDefault="006A6DF7" w:rsidP="006A6DF7">
      <w:pPr>
        <w:pStyle w:val="Akapitzlist"/>
        <w:numPr>
          <w:ilvl w:val="0"/>
          <w:numId w:val="11"/>
        </w:numPr>
      </w:pPr>
      <w:r>
        <w:t xml:space="preserve">Zaznacz jednostkę organizacyjną </w:t>
      </w:r>
      <w:proofErr w:type="spellStart"/>
      <w:r>
        <w:t>Gdansk</w:t>
      </w:r>
      <w:proofErr w:type="spellEnd"/>
      <w:r>
        <w:t xml:space="preserve">, i wejdź w jej właściwości (operacja </w:t>
      </w:r>
      <w:proofErr w:type="spellStart"/>
      <w:r>
        <w:t>Properties</w:t>
      </w:r>
      <w:proofErr w:type="spellEnd"/>
      <w:r>
        <w:t>).</w:t>
      </w:r>
    </w:p>
    <w:p w:rsidR="006A6DF7" w:rsidRDefault="006A6DF7" w:rsidP="006A6DF7">
      <w:pPr>
        <w:pStyle w:val="Akapitzlist"/>
        <w:numPr>
          <w:ilvl w:val="0"/>
          <w:numId w:val="11"/>
        </w:numPr>
      </w:pPr>
      <w:r>
        <w:t>Przejdź na zakładkę Security.</w:t>
      </w:r>
    </w:p>
    <w:p w:rsidR="006A6DF7" w:rsidRDefault="006A6DF7" w:rsidP="006A6DF7">
      <w:pPr>
        <w:pStyle w:val="Akapitzlist"/>
        <w:numPr>
          <w:ilvl w:val="0"/>
          <w:numId w:val="11"/>
        </w:numPr>
      </w:pPr>
      <w:r>
        <w:t>Kliknij na przycisk Advanced.</w:t>
      </w:r>
    </w:p>
    <w:p w:rsidR="006A6DF7" w:rsidRDefault="006A6DF7" w:rsidP="006A6DF7">
      <w:pPr>
        <w:pStyle w:val="Akapitzlist"/>
        <w:numPr>
          <w:ilvl w:val="0"/>
          <w:numId w:val="11"/>
        </w:numPr>
      </w:pPr>
      <w:r>
        <w:t>Kliknij na odnośnik Select a principal.</w:t>
      </w:r>
    </w:p>
    <w:p w:rsidR="006A6DF7" w:rsidRDefault="006A6DF7" w:rsidP="006A6DF7">
      <w:pPr>
        <w:pStyle w:val="Akapitzlist"/>
        <w:numPr>
          <w:ilvl w:val="0"/>
          <w:numId w:val="11"/>
        </w:numPr>
      </w:pPr>
      <w:r>
        <w:t xml:space="preserve">Dodaj użytkownika </w:t>
      </w:r>
      <w:proofErr w:type="spellStart"/>
      <w:r>
        <w:t>menedzerTwojeInicjały</w:t>
      </w:r>
      <w:proofErr w:type="spellEnd"/>
      <w:r>
        <w:t xml:space="preserve"> (przycisk Advanced -&gt; </w:t>
      </w:r>
      <w:proofErr w:type="spellStart"/>
      <w:r>
        <w:t>Find</w:t>
      </w:r>
      <w:proofErr w:type="spellEnd"/>
      <w:r>
        <w:t xml:space="preserve"> </w:t>
      </w:r>
      <w:proofErr w:type="spellStart"/>
      <w:r>
        <w:t>now</w:t>
      </w:r>
      <w:proofErr w:type="spellEnd"/>
      <w:r>
        <w:t>). Zatwierdź OK.</w:t>
      </w:r>
    </w:p>
    <w:p w:rsidR="006A6DF7" w:rsidRDefault="006A6DF7" w:rsidP="006A6DF7">
      <w:pPr>
        <w:pStyle w:val="Akapitzlist"/>
        <w:numPr>
          <w:ilvl w:val="0"/>
          <w:numId w:val="11"/>
        </w:numPr>
      </w:pPr>
      <w:r>
        <w:t xml:space="preserve">Rozwiń listę </w:t>
      </w:r>
      <w:proofErr w:type="spellStart"/>
      <w:r>
        <w:t>Applies</w:t>
      </w:r>
      <w:proofErr w:type="spellEnd"/>
      <w:r>
        <w:t xml:space="preserve"> to i zobacz jakie są ustawienia. Domyślnie zaznaczona opcja </w:t>
      </w:r>
      <w:proofErr w:type="spellStart"/>
      <w:r>
        <w:t>This</w:t>
      </w:r>
      <w:proofErr w:type="spellEnd"/>
      <w:r>
        <w:t xml:space="preserve"> </w:t>
      </w:r>
      <w:proofErr w:type="spellStart"/>
      <w:r>
        <w:t>object</w:t>
      </w:r>
      <w:proofErr w:type="spellEnd"/>
      <w:r>
        <w:t xml:space="preserve"> and </w:t>
      </w:r>
      <w:proofErr w:type="spellStart"/>
      <w:r>
        <w:t>all</w:t>
      </w:r>
      <w:proofErr w:type="spellEnd"/>
      <w:r>
        <w:t xml:space="preserve"> </w:t>
      </w:r>
      <w:proofErr w:type="spellStart"/>
      <w:r>
        <w:t>descendant</w:t>
      </w:r>
      <w:proofErr w:type="spellEnd"/>
      <w:r>
        <w:t xml:space="preserve"> </w:t>
      </w:r>
      <w:proofErr w:type="spellStart"/>
      <w:r>
        <w:t>objects</w:t>
      </w:r>
      <w:proofErr w:type="spellEnd"/>
      <w:r>
        <w:t xml:space="preserve"> oznacza, że wskazane uprawnienia będą mieć zastosowanie dla jednostki organizacyjnej dla której są one definiowane, jak i jednostek które się w niej znajdują, itd. Wybierz </w:t>
      </w:r>
      <w:proofErr w:type="spellStart"/>
      <w:r>
        <w:t>Descendant</w:t>
      </w:r>
      <w:proofErr w:type="spellEnd"/>
      <w:r>
        <w:t xml:space="preserve"> </w:t>
      </w:r>
      <w:proofErr w:type="spellStart"/>
      <w:r>
        <w:t>user</w:t>
      </w:r>
      <w:proofErr w:type="spellEnd"/>
      <w:r>
        <w:t xml:space="preserve"> </w:t>
      </w:r>
      <w:proofErr w:type="spellStart"/>
      <w:r>
        <w:t>objects</w:t>
      </w:r>
      <w:proofErr w:type="spellEnd"/>
      <w:r>
        <w:t xml:space="preserve"> (obiekty kont użytkowników).</w:t>
      </w:r>
    </w:p>
    <w:p w:rsidR="006A6DF7" w:rsidRDefault="006A6DF7" w:rsidP="006A6DF7">
      <w:pPr>
        <w:pStyle w:val="Akapitzlist"/>
        <w:numPr>
          <w:ilvl w:val="0"/>
          <w:numId w:val="11"/>
        </w:numPr>
      </w:pPr>
      <w:r>
        <w:t xml:space="preserve">W sekcji </w:t>
      </w:r>
      <w:proofErr w:type="spellStart"/>
      <w:r>
        <w:t>Permissions</w:t>
      </w:r>
      <w:proofErr w:type="spellEnd"/>
      <w:r>
        <w:t xml:space="preserve"> (uprawnienia w zakresie wykonywania czynności) zaznacz opcje Reset </w:t>
      </w:r>
      <w:proofErr w:type="spellStart"/>
      <w:r>
        <w:t>password</w:t>
      </w:r>
      <w:proofErr w:type="spellEnd"/>
      <w:r>
        <w:t>.</w:t>
      </w:r>
    </w:p>
    <w:p w:rsidR="006A6DF7" w:rsidRDefault="006A6DF7" w:rsidP="006A6DF7">
      <w:pPr>
        <w:pStyle w:val="Akapitzlist"/>
        <w:numPr>
          <w:ilvl w:val="0"/>
          <w:numId w:val="11"/>
        </w:numPr>
      </w:pPr>
      <w:r>
        <w:lastRenderedPageBreak/>
        <w:t xml:space="preserve">W sekcji </w:t>
      </w:r>
      <w:proofErr w:type="spellStart"/>
      <w:r>
        <w:t>Properties</w:t>
      </w:r>
      <w:proofErr w:type="spellEnd"/>
      <w:r>
        <w:t xml:space="preserve"> (uprawnienia w zakresie zmiany informacji o obiekcie typu adres) zaznacz Write </w:t>
      </w:r>
      <w:proofErr w:type="spellStart"/>
      <w:r>
        <w:t>Street</w:t>
      </w:r>
      <w:proofErr w:type="spellEnd"/>
      <w:r>
        <w:t xml:space="preserve"> </w:t>
      </w:r>
      <w:proofErr w:type="spellStart"/>
      <w:r>
        <w:t>Address</w:t>
      </w:r>
      <w:proofErr w:type="spellEnd"/>
      <w:r>
        <w:t xml:space="preserve"> oraz Write Telephone </w:t>
      </w:r>
      <w:proofErr w:type="spellStart"/>
      <w:r>
        <w:t>Number</w:t>
      </w:r>
      <w:proofErr w:type="spellEnd"/>
      <w:r>
        <w:t>.</w:t>
      </w:r>
    </w:p>
    <w:p w:rsidR="006A6DF7" w:rsidRDefault="006A6DF7" w:rsidP="006A6DF7">
      <w:pPr>
        <w:pStyle w:val="Akapitzlist"/>
        <w:numPr>
          <w:ilvl w:val="0"/>
          <w:numId w:val="11"/>
        </w:numPr>
      </w:pPr>
      <w:r w:rsidRPr="006A6DF7">
        <w:t xml:space="preserve">Zaloguj się na konto </w:t>
      </w:r>
      <w:proofErr w:type="spellStart"/>
      <w:r w:rsidRPr="006A6DF7">
        <w:t>menedzerTwojeinicjały</w:t>
      </w:r>
      <w:proofErr w:type="spellEnd"/>
      <w:r w:rsidRPr="006A6DF7">
        <w:t xml:space="preserve"> (CRTL + ESC -&gt; dla wskazanego konta w prawym górnym rogu operacja </w:t>
      </w:r>
      <w:proofErr w:type="spellStart"/>
      <w:r w:rsidRPr="006A6DF7">
        <w:t>Sing</w:t>
      </w:r>
      <w:proofErr w:type="spellEnd"/>
      <w:r w:rsidRPr="006A6DF7">
        <w:t xml:space="preserve"> out).</w:t>
      </w:r>
    </w:p>
    <w:p w:rsidR="006A6DF7" w:rsidRDefault="006A6DF7" w:rsidP="006A6DF7">
      <w:pPr>
        <w:pStyle w:val="Akapitzlist"/>
        <w:numPr>
          <w:ilvl w:val="0"/>
          <w:numId w:val="11"/>
        </w:numPr>
      </w:pPr>
      <w:r w:rsidRPr="006A6DF7">
        <w:t xml:space="preserve">W konsoli Active Directory </w:t>
      </w:r>
      <w:proofErr w:type="spellStart"/>
      <w:r w:rsidRPr="006A6DF7">
        <w:t>Users</w:t>
      </w:r>
      <w:proofErr w:type="spellEnd"/>
      <w:r w:rsidRPr="006A6DF7">
        <w:t xml:space="preserve"> and </w:t>
      </w:r>
      <w:proofErr w:type="spellStart"/>
      <w:r w:rsidRPr="006A6DF7">
        <w:t>Computers</w:t>
      </w:r>
      <w:proofErr w:type="spellEnd"/>
      <w:r w:rsidRPr="006A6DF7">
        <w:t xml:space="preserve"> (zaloguj się na konto</w:t>
      </w:r>
      <w:r>
        <w:t xml:space="preserve"> </w:t>
      </w:r>
      <w:proofErr w:type="spellStart"/>
      <w:r w:rsidRPr="006A6DF7">
        <w:t>menedzerTwojeInicjały</w:t>
      </w:r>
      <w:proofErr w:type="spellEnd"/>
      <w:r w:rsidRPr="006A6DF7">
        <w:t xml:space="preserve">) w jednostce organizacyjnej </w:t>
      </w:r>
      <w:proofErr w:type="spellStart"/>
      <w:r w:rsidRPr="006A6DF7">
        <w:t>Gdansk</w:t>
      </w:r>
      <w:proofErr w:type="spellEnd"/>
      <w:r w:rsidRPr="006A6DF7">
        <w:t xml:space="preserve"> zresetuj hasło dla </w:t>
      </w:r>
      <w:proofErr w:type="spellStart"/>
      <w:r w:rsidRPr="006A6DF7">
        <w:t>analitykTwojeInicjały</w:t>
      </w:r>
      <w:proofErr w:type="spellEnd"/>
      <w:r w:rsidRPr="006A6DF7">
        <w:t xml:space="preserve"> oraz zmień mu adres zamieszkania (operacja </w:t>
      </w:r>
      <w:proofErr w:type="spellStart"/>
      <w:r w:rsidRPr="006A6DF7">
        <w:t>Properties</w:t>
      </w:r>
      <w:proofErr w:type="spellEnd"/>
      <w:r w:rsidRPr="006A6DF7">
        <w:t xml:space="preserve"> -&gt; zakładka </w:t>
      </w:r>
      <w:proofErr w:type="spellStart"/>
      <w:r w:rsidRPr="006A6DF7">
        <w:t>Address</w:t>
      </w:r>
      <w:proofErr w:type="spellEnd"/>
      <w:r w:rsidRPr="006A6DF7">
        <w:t xml:space="preserve"> oraz General). Czy wszystkie operacje można było wykonać?</w:t>
      </w:r>
    </w:p>
    <w:p w:rsidR="006A6DF7" w:rsidRDefault="006A6DF7" w:rsidP="006A6DF7">
      <w:r w:rsidRPr="006A6DF7">
        <w:rPr>
          <w:b/>
        </w:rPr>
        <w:t>Zadanie 3</w:t>
      </w:r>
      <w:r>
        <w:t xml:space="preserve">: </w:t>
      </w:r>
      <w:r w:rsidRPr="006A6DF7">
        <w:t xml:space="preserve">Utwórz 2 polisy grupowe o nazwach: Firma oraz </w:t>
      </w:r>
      <w:proofErr w:type="spellStart"/>
      <w:r w:rsidRPr="006A6DF7">
        <w:t>OddzialGdansk</w:t>
      </w:r>
      <w:proofErr w:type="spellEnd"/>
      <w:r w:rsidRPr="006A6DF7">
        <w:t>. Pie</w:t>
      </w:r>
      <w:r w:rsidR="00717795">
        <w:t>rwszą przypisz całej domenie zsl</w:t>
      </w:r>
      <w:r w:rsidRPr="006A6DF7">
        <w:t xml:space="preserve">.pl a drugą jednostce organizacyjnej </w:t>
      </w:r>
      <w:proofErr w:type="spellStart"/>
      <w:r w:rsidRPr="006A6DF7">
        <w:t>Gdansk</w:t>
      </w:r>
      <w:proofErr w:type="spellEnd"/>
      <w:r w:rsidRPr="006A6DF7">
        <w:t>. Zablokuj dziedziczenie a następnie je wymuś. Jak wpływa to na kolejność implementacji polis?</w:t>
      </w:r>
    </w:p>
    <w:p w:rsidR="006A6DF7" w:rsidRDefault="006A6DF7" w:rsidP="006A6DF7">
      <w:pPr>
        <w:rPr>
          <w:b/>
        </w:rPr>
      </w:pPr>
      <w:r w:rsidRPr="006A6DF7">
        <w:rPr>
          <w:b/>
        </w:rPr>
        <w:t xml:space="preserve">Sposób wykonania: </w:t>
      </w:r>
    </w:p>
    <w:p w:rsidR="006A6DF7" w:rsidRDefault="006A6DF7" w:rsidP="006A6DF7">
      <w:pPr>
        <w:pStyle w:val="Akapitzlist"/>
        <w:numPr>
          <w:ilvl w:val="0"/>
          <w:numId w:val="12"/>
        </w:numPr>
      </w:pPr>
      <w:r>
        <w:t xml:space="preserve">Zarządzanie polisami - konsola </w:t>
      </w:r>
      <w:proofErr w:type="spellStart"/>
      <w:r>
        <w:t>Group</w:t>
      </w:r>
      <w:proofErr w:type="spellEnd"/>
      <w:r>
        <w:t xml:space="preserve"> Policy Management -&gt; kontener z nazwą domeny.</w:t>
      </w:r>
    </w:p>
    <w:p w:rsidR="006A6DF7" w:rsidRDefault="006A6DF7" w:rsidP="006A6DF7">
      <w:pPr>
        <w:pStyle w:val="Akapitzlist"/>
        <w:numPr>
          <w:ilvl w:val="0"/>
          <w:numId w:val="12"/>
        </w:numPr>
      </w:pPr>
      <w:r>
        <w:t xml:space="preserve">Utworzenie obiektu polisy - w kontenerze </w:t>
      </w:r>
      <w:proofErr w:type="spellStart"/>
      <w:r>
        <w:t>Group</w:t>
      </w:r>
      <w:proofErr w:type="spellEnd"/>
      <w:r>
        <w:t xml:space="preserve"> Policy Objects operacja New.</w:t>
      </w:r>
    </w:p>
    <w:p w:rsidR="006A6DF7" w:rsidRDefault="006A6DF7" w:rsidP="006A6DF7">
      <w:pPr>
        <w:pStyle w:val="Akapitzlist"/>
        <w:numPr>
          <w:ilvl w:val="0"/>
          <w:numId w:val="12"/>
        </w:numPr>
      </w:pPr>
      <w:r>
        <w:t xml:space="preserve">Przypisanie obiektu polisy – na domenie lub jednostce organizacyjnej wskazanie operacji Link </w:t>
      </w:r>
      <w:proofErr w:type="spellStart"/>
      <w:r>
        <w:t>an</w:t>
      </w:r>
      <w:proofErr w:type="spellEnd"/>
      <w:r>
        <w:t xml:space="preserve"> </w:t>
      </w:r>
      <w:proofErr w:type="spellStart"/>
      <w:r>
        <w:t>Existing</w:t>
      </w:r>
      <w:proofErr w:type="spellEnd"/>
      <w:r>
        <w:t xml:space="preserve"> GPO... i wybranie z listy wcześniej utworzonej polisy</w:t>
      </w:r>
    </w:p>
    <w:p w:rsidR="006A6DF7" w:rsidRDefault="006A6DF7" w:rsidP="006A6DF7">
      <w:pPr>
        <w:pStyle w:val="Akapitzlist"/>
        <w:numPr>
          <w:ilvl w:val="0"/>
          <w:numId w:val="12"/>
        </w:numPr>
      </w:pPr>
      <w:r>
        <w:t xml:space="preserve">Utworzenie i przypisanie polisy - polisę można jednocześnie utworzyć i przypisać do domeny/jednostki organizacyjnej poprzez operację </w:t>
      </w:r>
      <w:proofErr w:type="spellStart"/>
      <w:r>
        <w:t>Create</w:t>
      </w:r>
      <w:proofErr w:type="spellEnd"/>
      <w:r>
        <w:t xml:space="preserve"> a GPO in </w:t>
      </w:r>
      <w:proofErr w:type="spellStart"/>
      <w:r>
        <w:t>this</w:t>
      </w:r>
      <w:proofErr w:type="spellEnd"/>
      <w:r>
        <w:t xml:space="preserve"> </w:t>
      </w:r>
      <w:proofErr w:type="spellStart"/>
      <w:r>
        <w:t>domain</w:t>
      </w:r>
      <w:proofErr w:type="spellEnd"/>
      <w:r>
        <w:t xml:space="preserve">, and Link </w:t>
      </w:r>
      <w:proofErr w:type="spellStart"/>
      <w:r>
        <w:t>it</w:t>
      </w:r>
      <w:proofErr w:type="spellEnd"/>
      <w:r>
        <w:t xml:space="preserve"> </w:t>
      </w:r>
      <w:proofErr w:type="spellStart"/>
      <w:r>
        <w:t>here</w:t>
      </w:r>
      <w:proofErr w:type="spellEnd"/>
      <w:r>
        <w:t>….</w:t>
      </w:r>
    </w:p>
    <w:p w:rsidR="006A6DF7" w:rsidRDefault="006A6DF7" w:rsidP="006A6DF7">
      <w:pPr>
        <w:pStyle w:val="Akapitzlist"/>
        <w:numPr>
          <w:ilvl w:val="0"/>
          <w:numId w:val="12"/>
        </w:numPr>
      </w:pPr>
      <w:r>
        <w:t xml:space="preserve">Blokowanie dziedziczenia - dla jednostki organizacyjnej zaznaczenie opcji Block </w:t>
      </w:r>
      <w:proofErr w:type="spellStart"/>
      <w:r>
        <w:t>Inheritance</w:t>
      </w:r>
      <w:proofErr w:type="spellEnd"/>
    </w:p>
    <w:p w:rsidR="006A6DF7" w:rsidRDefault="006A6DF7" w:rsidP="006A6DF7">
      <w:pPr>
        <w:pStyle w:val="Akapitzlist"/>
        <w:numPr>
          <w:ilvl w:val="0"/>
          <w:numId w:val="12"/>
        </w:numPr>
      </w:pPr>
      <w:r>
        <w:t xml:space="preserve">Wymuszenie dziedziczenia – dla linku do polisy operacja </w:t>
      </w:r>
      <w:proofErr w:type="spellStart"/>
      <w:r>
        <w:t>Enforced</w:t>
      </w:r>
      <w:proofErr w:type="spellEnd"/>
    </w:p>
    <w:p w:rsidR="006A6DF7" w:rsidRDefault="006A6DF7" w:rsidP="006A6DF7">
      <w:pPr>
        <w:pStyle w:val="Akapitzlist"/>
        <w:numPr>
          <w:ilvl w:val="0"/>
          <w:numId w:val="12"/>
        </w:numPr>
      </w:pPr>
      <w:r>
        <w:t xml:space="preserve">Sprawdzenie kolejności implementacji polis - dla jednostki organizacyjnej we właściwościach polisy należy przejście na zakładkę </w:t>
      </w:r>
      <w:proofErr w:type="spellStart"/>
      <w:r>
        <w:t>Group</w:t>
      </w:r>
      <w:proofErr w:type="spellEnd"/>
      <w:r>
        <w:t xml:space="preserve"> Policy </w:t>
      </w:r>
      <w:proofErr w:type="spellStart"/>
      <w:r>
        <w:t>Inheritance</w:t>
      </w:r>
      <w:proofErr w:type="spellEnd"/>
    </w:p>
    <w:p w:rsidR="006A6DF7" w:rsidRPr="006A6DF7" w:rsidRDefault="006A6DF7" w:rsidP="006A6DF7">
      <w:pPr>
        <w:rPr>
          <w:b/>
        </w:rPr>
      </w:pPr>
      <w:r w:rsidRPr="006A6DF7">
        <w:rPr>
          <w:b/>
        </w:rPr>
        <w:t>Szczegółowy tutorial:</w:t>
      </w:r>
    </w:p>
    <w:p w:rsidR="006A6DF7" w:rsidRDefault="006A6DF7" w:rsidP="006A6DF7">
      <w:pPr>
        <w:pStyle w:val="Akapitzlist"/>
        <w:numPr>
          <w:ilvl w:val="0"/>
          <w:numId w:val="13"/>
        </w:numPr>
      </w:pPr>
      <w:r w:rsidRPr="006A6DF7">
        <w:t xml:space="preserve">W maszynie wirtualnej serwera przejdź do konsoli Server Manager -&gt; menu Tools -&gt; konsola </w:t>
      </w:r>
      <w:proofErr w:type="spellStart"/>
      <w:r w:rsidRPr="006A6DF7">
        <w:t>Group</w:t>
      </w:r>
      <w:proofErr w:type="spellEnd"/>
      <w:r w:rsidRPr="006A6DF7">
        <w:t xml:space="preserve"> Policy Management (GPM).</w:t>
      </w:r>
    </w:p>
    <w:p w:rsidR="006A6DF7" w:rsidRDefault="00717795" w:rsidP="00717795">
      <w:pPr>
        <w:pStyle w:val="Akapitzlist"/>
        <w:numPr>
          <w:ilvl w:val="0"/>
          <w:numId w:val="13"/>
        </w:numPr>
      </w:pPr>
      <w:r w:rsidRPr="00717795">
        <w:t xml:space="preserve">W konsoli GPM przejdź do sekcji </w:t>
      </w:r>
      <w:proofErr w:type="spellStart"/>
      <w:r w:rsidRPr="00717795">
        <w:t>Gro</w:t>
      </w:r>
      <w:r>
        <w:t>up</w:t>
      </w:r>
      <w:proofErr w:type="spellEnd"/>
      <w:r>
        <w:t xml:space="preserve"> Policy Objects dla domeny zsl</w:t>
      </w:r>
      <w:r w:rsidRPr="00717795">
        <w:t>.pl.</w:t>
      </w:r>
    </w:p>
    <w:p w:rsidR="00717795" w:rsidRDefault="00717795" w:rsidP="00717795">
      <w:pPr>
        <w:pStyle w:val="Akapitzlist"/>
        <w:numPr>
          <w:ilvl w:val="0"/>
          <w:numId w:val="13"/>
        </w:numPr>
      </w:pPr>
      <w:r w:rsidRPr="00717795">
        <w:t xml:space="preserve">Na sekcji </w:t>
      </w:r>
      <w:proofErr w:type="spellStart"/>
      <w:r w:rsidRPr="00717795">
        <w:t>Group</w:t>
      </w:r>
      <w:proofErr w:type="spellEnd"/>
      <w:r w:rsidRPr="00717795">
        <w:t xml:space="preserve"> Policy Objects wybierz operację New i jako nazwę podaj Firma. Dodaj kolejną polisę o nazwie </w:t>
      </w:r>
      <w:proofErr w:type="spellStart"/>
      <w:r w:rsidRPr="00717795">
        <w:t>OddzialGdansk</w:t>
      </w:r>
      <w:proofErr w:type="spellEnd"/>
      <w:r w:rsidRPr="00717795">
        <w:t>.</w:t>
      </w:r>
    </w:p>
    <w:p w:rsidR="00717795" w:rsidRDefault="00717795" w:rsidP="00717795">
      <w:pPr>
        <w:pStyle w:val="Akapitzlist"/>
        <w:numPr>
          <w:ilvl w:val="0"/>
          <w:numId w:val="13"/>
        </w:numPr>
      </w:pPr>
      <w:r>
        <w:t xml:space="preserve">Na domenie zsl.pl wybierz operację Link </w:t>
      </w:r>
      <w:proofErr w:type="spellStart"/>
      <w:r>
        <w:t>an</w:t>
      </w:r>
      <w:proofErr w:type="spellEnd"/>
      <w:r>
        <w:t xml:space="preserve"> </w:t>
      </w:r>
      <w:proofErr w:type="spellStart"/>
      <w:r>
        <w:t>Existing</w:t>
      </w:r>
      <w:proofErr w:type="spellEnd"/>
      <w:r>
        <w:t xml:space="preserve"> GPO... i wskaż z listy polisę Firma.</w:t>
      </w:r>
    </w:p>
    <w:p w:rsidR="00717795" w:rsidRDefault="00717795" w:rsidP="00717795">
      <w:pPr>
        <w:pStyle w:val="Akapitzlist"/>
        <w:numPr>
          <w:ilvl w:val="0"/>
          <w:numId w:val="13"/>
        </w:numPr>
      </w:pPr>
      <w:r>
        <w:t xml:space="preserve">Na jednostce organizacyjnej </w:t>
      </w:r>
      <w:proofErr w:type="spellStart"/>
      <w:r>
        <w:t>Gdansk</w:t>
      </w:r>
      <w:proofErr w:type="spellEnd"/>
      <w:r>
        <w:t xml:space="preserve"> wybierz operację Link </w:t>
      </w:r>
      <w:proofErr w:type="spellStart"/>
      <w:r>
        <w:t>an</w:t>
      </w:r>
      <w:proofErr w:type="spellEnd"/>
      <w:r>
        <w:t xml:space="preserve"> </w:t>
      </w:r>
      <w:proofErr w:type="spellStart"/>
      <w:r>
        <w:t>Existing</w:t>
      </w:r>
      <w:proofErr w:type="spellEnd"/>
      <w:r>
        <w:t xml:space="preserve"> GPO... i wskaż z listy polisę </w:t>
      </w:r>
      <w:proofErr w:type="spellStart"/>
      <w:r>
        <w:t>OddzialGdansk</w:t>
      </w:r>
      <w:proofErr w:type="spellEnd"/>
      <w:r>
        <w:t>.</w:t>
      </w:r>
    </w:p>
    <w:p w:rsidR="00717795" w:rsidRDefault="00717795" w:rsidP="00717795">
      <w:pPr>
        <w:pStyle w:val="Akapitzlist"/>
        <w:numPr>
          <w:ilvl w:val="0"/>
          <w:numId w:val="13"/>
        </w:numPr>
      </w:pPr>
      <w:r>
        <w:t xml:space="preserve">Dla zaznaczonej jednostki </w:t>
      </w:r>
      <w:proofErr w:type="spellStart"/>
      <w:r>
        <w:t>Gdansk</w:t>
      </w:r>
      <w:proofErr w:type="spellEnd"/>
      <w:r>
        <w:t xml:space="preserve"> sprawdź zakładki:</w:t>
      </w:r>
    </w:p>
    <w:p w:rsidR="00717795" w:rsidRDefault="00717795" w:rsidP="00717795">
      <w:pPr>
        <w:pStyle w:val="Akapitzlist"/>
      </w:pPr>
      <w:r>
        <w:t xml:space="preserve">a. </w:t>
      </w:r>
      <w:proofErr w:type="spellStart"/>
      <w:r>
        <w:t>Linked</w:t>
      </w:r>
      <w:proofErr w:type="spellEnd"/>
      <w:r>
        <w:t xml:space="preserve"> </w:t>
      </w:r>
      <w:proofErr w:type="spellStart"/>
      <w:r>
        <w:t>Grouped</w:t>
      </w:r>
      <w:proofErr w:type="spellEnd"/>
      <w:r>
        <w:t xml:space="preserve"> Policy Object – polisy bezpośrednio przypisane</w:t>
      </w:r>
    </w:p>
    <w:p w:rsidR="00717795" w:rsidRDefault="00717795" w:rsidP="00717795">
      <w:pPr>
        <w:pStyle w:val="Akapitzlist"/>
      </w:pPr>
      <w:r>
        <w:t xml:space="preserve">b. </w:t>
      </w:r>
      <w:proofErr w:type="spellStart"/>
      <w:r>
        <w:t>Group</w:t>
      </w:r>
      <w:proofErr w:type="spellEnd"/>
      <w:r>
        <w:t xml:space="preserve"> Policy </w:t>
      </w:r>
      <w:proofErr w:type="spellStart"/>
      <w:r>
        <w:t>Inheritance</w:t>
      </w:r>
      <w:proofErr w:type="spellEnd"/>
      <w:r>
        <w:t xml:space="preserve"> – wszystkie polisy wpływające na jednostkę (polisy bezpośrednio przypisane + polisy dziedziczone z kontenerów, w których jednostka bezpośrednio/pośrednio się znajduje). Ile jest przypisanych polis i jaka jest ich kolejność wdrażania? Co to oznacza? </w:t>
      </w:r>
    </w:p>
    <w:p w:rsidR="00717795" w:rsidRDefault="00717795" w:rsidP="00717795">
      <w:pPr>
        <w:pStyle w:val="Akapitzlist"/>
        <w:numPr>
          <w:ilvl w:val="0"/>
          <w:numId w:val="13"/>
        </w:numPr>
      </w:pPr>
      <w:r>
        <w:t xml:space="preserve">Na jednostce organizacyjnej </w:t>
      </w:r>
      <w:proofErr w:type="spellStart"/>
      <w:r>
        <w:t>Gdansk</w:t>
      </w:r>
      <w:proofErr w:type="spellEnd"/>
      <w:r>
        <w:t xml:space="preserve"> wybierz operacje Block </w:t>
      </w:r>
      <w:proofErr w:type="spellStart"/>
      <w:r>
        <w:t>Inheritance</w:t>
      </w:r>
      <w:proofErr w:type="spellEnd"/>
      <w:r>
        <w:t>. Ile polis jest wdrażanych dla jednostki?</w:t>
      </w:r>
    </w:p>
    <w:p w:rsidR="00717795" w:rsidRDefault="00717795" w:rsidP="00717795">
      <w:pPr>
        <w:pStyle w:val="Akapitzlist"/>
        <w:numPr>
          <w:ilvl w:val="0"/>
          <w:numId w:val="13"/>
        </w:numPr>
      </w:pPr>
      <w:r>
        <w:t xml:space="preserve">Usuń blokowanie dziedziczenia dla jednostki organizacyjnej </w:t>
      </w:r>
      <w:proofErr w:type="spellStart"/>
      <w:r>
        <w:t>Gdansk</w:t>
      </w:r>
      <w:proofErr w:type="spellEnd"/>
      <w:r>
        <w:t xml:space="preserve"> (operacja Block </w:t>
      </w:r>
      <w:proofErr w:type="spellStart"/>
      <w:r>
        <w:t>Inheritance</w:t>
      </w:r>
      <w:proofErr w:type="spellEnd"/>
      <w:r>
        <w:t>)</w:t>
      </w:r>
    </w:p>
    <w:p w:rsidR="00717795" w:rsidRDefault="00717795" w:rsidP="00717795">
      <w:pPr>
        <w:pStyle w:val="Akapitzlist"/>
        <w:numPr>
          <w:ilvl w:val="0"/>
          <w:numId w:val="13"/>
        </w:numPr>
      </w:pPr>
      <w:r>
        <w:t xml:space="preserve">Na domenie zsl.pl dla podłączonej poniżej polisy Firma (link) wybierz operację </w:t>
      </w:r>
      <w:proofErr w:type="spellStart"/>
      <w:r>
        <w:t>Enforced</w:t>
      </w:r>
      <w:proofErr w:type="spellEnd"/>
      <w:r>
        <w:t>.</w:t>
      </w:r>
    </w:p>
    <w:p w:rsidR="00717795" w:rsidRDefault="00717795" w:rsidP="00717795">
      <w:pPr>
        <w:pStyle w:val="Akapitzlist"/>
        <w:numPr>
          <w:ilvl w:val="0"/>
          <w:numId w:val="13"/>
        </w:numPr>
      </w:pPr>
      <w:r>
        <w:t xml:space="preserve">Dla zaznaczonej jednostki </w:t>
      </w:r>
      <w:proofErr w:type="spellStart"/>
      <w:r>
        <w:t>Gdansk</w:t>
      </w:r>
      <w:proofErr w:type="spellEnd"/>
      <w:r>
        <w:t xml:space="preserve"> na zakładce </w:t>
      </w:r>
      <w:proofErr w:type="spellStart"/>
      <w:r>
        <w:t>Group</w:t>
      </w:r>
      <w:proofErr w:type="spellEnd"/>
      <w:r>
        <w:t xml:space="preserve"> Policy </w:t>
      </w:r>
      <w:proofErr w:type="spellStart"/>
      <w:r>
        <w:t>Inharitance</w:t>
      </w:r>
      <w:proofErr w:type="spellEnd"/>
      <w:r>
        <w:t xml:space="preserve"> sprawdź przypisane polisy. Jak zmieniła się ich kolejność?</w:t>
      </w:r>
    </w:p>
    <w:p w:rsidR="00717795" w:rsidRDefault="00717795" w:rsidP="00717795">
      <w:pPr>
        <w:ind w:left="360"/>
      </w:pPr>
    </w:p>
    <w:p w:rsidR="00717795" w:rsidRDefault="00717795" w:rsidP="00717795">
      <w:r w:rsidRPr="00717795">
        <w:rPr>
          <w:b/>
        </w:rPr>
        <w:t>Zadanie 4</w:t>
      </w:r>
      <w:r>
        <w:t xml:space="preserve">: Sprawdź jakie szczegółowe ustawienia polisy mogą być określane. Spowoduj, aby polisa </w:t>
      </w:r>
      <w:proofErr w:type="spellStart"/>
      <w:r>
        <w:t>OdzialGdansk</w:t>
      </w:r>
      <w:proofErr w:type="spellEnd"/>
      <w:r>
        <w:t xml:space="preserve"> była wdrażana dla wszystkich pracowników z Gdańska (</w:t>
      </w:r>
      <w:proofErr w:type="spellStart"/>
      <w:r>
        <w:t>pracownicyGdansk</w:t>
      </w:r>
      <w:proofErr w:type="spellEnd"/>
      <w:r>
        <w:t>) oprócz menedżerów (</w:t>
      </w:r>
      <w:proofErr w:type="spellStart"/>
      <w:r>
        <w:t>menedzerowieGdansk</w:t>
      </w:r>
      <w:proofErr w:type="spellEnd"/>
      <w:r>
        <w:t>). Jakie można zastosować w tym celu rozwiązania, które jest najlepsze?</w:t>
      </w:r>
    </w:p>
    <w:p w:rsidR="00717795" w:rsidRPr="00717795" w:rsidRDefault="00717795" w:rsidP="00717795">
      <w:pPr>
        <w:rPr>
          <w:b/>
        </w:rPr>
      </w:pPr>
      <w:r w:rsidRPr="00717795">
        <w:rPr>
          <w:b/>
        </w:rPr>
        <w:t>Sposób wykonania:</w:t>
      </w:r>
    </w:p>
    <w:p w:rsidR="00717795" w:rsidRDefault="00717795" w:rsidP="00717795">
      <w:pPr>
        <w:pStyle w:val="Akapitzlist"/>
        <w:numPr>
          <w:ilvl w:val="0"/>
          <w:numId w:val="14"/>
        </w:numPr>
      </w:pPr>
      <w:r>
        <w:t xml:space="preserve">Zarządzanie polisami - konsola </w:t>
      </w:r>
      <w:proofErr w:type="spellStart"/>
      <w:r>
        <w:t>Group</w:t>
      </w:r>
      <w:proofErr w:type="spellEnd"/>
      <w:r>
        <w:t xml:space="preserve"> Policy Management</w:t>
      </w:r>
    </w:p>
    <w:p w:rsidR="00717795" w:rsidRDefault="00717795" w:rsidP="00717795">
      <w:pPr>
        <w:pStyle w:val="Akapitzlist"/>
        <w:numPr>
          <w:ilvl w:val="0"/>
          <w:numId w:val="14"/>
        </w:numPr>
      </w:pPr>
      <w:r>
        <w:t>Właściwości polisy - zakładki:</w:t>
      </w:r>
    </w:p>
    <w:p w:rsidR="00717795" w:rsidRDefault="00717795" w:rsidP="00717795">
      <w:pPr>
        <w:pStyle w:val="Akapitzlist"/>
        <w:numPr>
          <w:ilvl w:val="1"/>
          <w:numId w:val="14"/>
        </w:numPr>
      </w:pPr>
      <w:proofErr w:type="spellStart"/>
      <w:r>
        <w:t>Scope</w:t>
      </w:r>
      <w:proofErr w:type="spellEnd"/>
      <w:r>
        <w:t xml:space="preserve"> – określenie kont użytkowników i grup, dla których polisa ma być wdrażana</w:t>
      </w:r>
    </w:p>
    <w:p w:rsidR="00717795" w:rsidRDefault="00717795" w:rsidP="00717795">
      <w:pPr>
        <w:pStyle w:val="Akapitzlist"/>
        <w:numPr>
          <w:ilvl w:val="1"/>
          <w:numId w:val="14"/>
        </w:numPr>
      </w:pPr>
      <w:proofErr w:type="spellStart"/>
      <w:r>
        <w:t>Delails</w:t>
      </w:r>
      <w:proofErr w:type="spellEnd"/>
      <w:r>
        <w:t xml:space="preserve"> – określenie wdrażanych obszarów polisy (komputera i użytkownika)</w:t>
      </w:r>
    </w:p>
    <w:p w:rsidR="00717795" w:rsidRDefault="00717795" w:rsidP="00717795">
      <w:pPr>
        <w:pStyle w:val="Akapitzlist"/>
        <w:numPr>
          <w:ilvl w:val="1"/>
          <w:numId w:val="14"/>
        </w:numPr>
      </w:pPr>
      <w:proofErr w:type="spellStart"/>
      <w:r>
        <w:t>Delegation</w:t>
      </w:r>
      <w:proofErr w:type="spellEnd"/>
      <w:r>
        <w:t xml:space="preserve"> – lista </w:t>
      </w:r>
      <w:proofErr w:type="spellStart"/>
      <w:r>
        <w:t>wykluczeń</w:t>
      </w:r>
      <w:proofErr w:type="spellEnd"/>
      <w:r>
        <w:t xml:space="preserve"> poprzez zablokowanie odczytu polisy</w:t>
      </w:r>
    </w:p>
    <w:p w:rsidR="00717795" w:rsidRDefault="00717795" w:rsidP="00717795">
      <w:pPr>
        <w:rPr>
          <w:b/>
        </w:rPr>
      </w:pPr>
      <w:r w:rsidRPr="00717795">
        <w:rPr>
          <w:b/>
        </w:rPr>
        <w:t>Szczegółowy tutorial:</w:t>
      </w:r>
    </w:p>
    <w:p w:rsidR="00717795" w:rsidRDefault="00717795" w:rsidP="00717795">
      <w:pPr>
        <w:pStyle w:val="Akapitzlist"/>
        <w:numPr>
          <w:ilvl w:val="0"/>
          <w:numId w:val="16"/>
        </w:numPr>
      </w:pPr>
      <w:r w:rsidRPr="00717795">
        <w:t xml:space="preserve">W maszynie wirtualnej serwera przejdź do konsoli Server Manager -&gt; menu Tools -&gt; konsola </w:t>
      </w:r>
      <w:proofErr w:type="spellStart"/>
      <w:r w:rsidRPr="00717795">
        <w:t>Group</w:t>
      </w:r>
      <w:proofErr w:type="spellEnd"/>
      <w:r w:rsidRPr="00717795">
        <w:t xml:space="preserve"> Policy Management (GPM).</w:t>
      </w:r>
    </w:p>
    <w:p w:rsidR="00717795" w:rsidRDefault="00717795" w:rsidP="00717795">
      <w:pPr>
        <w:pStyle w:val="Akapitzlist"/>
        <w:numPr>
          <w:ilvl w:val="0"/>
          <w:numId w:val="16"/>
        </w:numPr>
      </w:pPr>
      <w:r>
        <w:t>W konsoli GPM przejdź do domeny zsl.pl -&gt; jednostka organizacyjna Polska/</w:t>
      </w:r>
      <w:proofErr w:type="spellStart"/>
      <w:r>
        <w:t>Gdansk</w:t>
      </w:r>
      <w:proofErr w:type="spellEnd"/>
      <w:r>
        <w:t>.</w:t>
      </w:r>
    </w:p>
    <w:p w:rsidR="00717795" w:rsidRDefault="00717795" w:rsidP="00717795">
      <w:pPr>
        <w:pStyle w:val="Akapitzlist"/>
        <w:numPr>
          <w:ilvl w:val="0"/>
          <w:numId w:val="16"/>
        </w:numPr>
      </w:pPr>
      <w:r>
        <w:t xml:space="preserve">Zaznacz link do polisy o nazwie </w:t>
      </w:r>
      <w:proofErr w:type="spellStart"/>
      <w:r>
        <w:t>OddzialGdansk</w:t>
      </w:r>
      <w:proofErr w:type="spellEnd"/>
      <w:r>
        <w:t>.</w:t>
      </w:r>
    </w:p>
    <w:p w:rsidR="00717795" w:rsidRDefault="00717795" w:rsidP="00717795">
      <w:pPr>
        <w:pStyle w:val="Akapitzlist"/>
      </w:pPr>
      <w:r>
        <w:t>TA POLISA JEST WDRAŻANA DLA WSZYSTKICH KONT KOMPUTERÓW I UŻYTKOWNIKÓW, KTÓRE SIĘ ZNAJDUJĄ W JEDNOSTCE ORGANIZACYJNEJ GDANSK. DLA INNYCH JEDNOSTEK ORGANIZACYJNYCH JAK NP. GDYNIA JUŻ NIE.</w:t>
      </w:r>
    </w:p>
    <w:p w:rsidR="00717795" w:rsidRDefault="00717795" w:rsidP="00717795">
      <w:pPr>
        <w:pStyle w:val="Akapitzlist"/>
        <w:numPr>
          <w:ilvl w:val="0"/>
          <w:numId w:val="16"/>
        </w:numPr>
      </w:pPr>
      <w:r>
        <w:t xml:space="preserve">Na zakładce </w:t>
      </w:r>
      <w:proofErr w:type="spellStart"/>
      <w:r>
        <w:t>Scope</w:t>
      </w:r>
      <w:proofErr w:type="spellEnd"/>
      <w:r>
        <w:t xml:space="preserve"> sprawdź sekcję Security </w:t>
      </w:r>
      <w:proofErr w:type="spellStart"/>
      <w:r>
        <w:t>Filtering</w:t>
      </w:r>
      <w:proofErr w:type="spellEnd"/>
      <w:r>
        <w:t xml:space="preserve">. Wskazuje one dla kogo polisa będzie mieć zastosowanie (domyślnie </w:t>
      </w:r>
      <w:proofErr w:type="spellStart"/>
      <w:r>
        <w:t>Authenticated</w:t>
      </w:r>
      <w:proofErr w:type="spellEnd"/>
      <w:r>
        <w:t xml:space="preserve"> </w:t>
      </w:r>
      <w:proofErr w:type="spellStart"/>
      <w:r>
        <w:t>Users</w:t>
      </w:r>
      <w:proofErr w:type="spellEnd"/>
      <w:r>
        <w:t>, czyli wszyscy użytkownicy uwierzytelnieni). Zmieniając w tym miejscu uprawnienia dla kogo polisa ma być wdrażana. Należy wziąć pod uwagę jednak, że zmieniając ustawienia w tym miejscy zmieniane są one dla polisy, a jeśli będzie ona podczepiona (podlinkowana) w wielu miejscach, we wszystkich zostaną zaimplementowane zmiany.</w:t>
      </w:r>
    </w:p>
    <w:p w:rsidR="00717795" w:rsidRDefault="00717795" w:rsidP="00717795">
      <w:pPr>
        <w:pStyle w:val="Akapitzlist"/>
        <w:numPr>
          <w:ilvl w:val="0"/>
          <w:numId w:val="16"/>
        </w:numPr>
      </w:pPr>
      <w:r>
        <w:t xml:space="preserve">Przejdź na zakładkę </w:t>
      </w:r>
      <w:proofErr w:type="spellStart"/>
      <w:r>
        <w:t>Details</w:t>
      </w:r>
      <w:proofErr w:type="spellEnd"/>
      <w:r>
        <w:t xml:space="preserve"> i przejrzyj informację o utworzeniu polisy. Rozwiń listę i sprawdź jakie są możliwości określenia jej implementacji:</w:t>
      </w:r>
    </w:p>
    <w:p w:rsidR="00717795" w:rsidRDefault="00717795" w:rsidP="00717795">
      <w:pPr>
        <w:pStyle w:val="Akapitzlist"/>
      </w:pPr>
      <w:r>
        <w:t xml:space="preserve">a. </w:t>
      </w:r>
      <w:proofErr w:type="spellStart"/>
      <w:r>
        <w:t>Enabled</w:t>
      </w:r>
      <w:proofErr w:type="spellEnd"/>
      <w:r>
        <w:t xml:space="preserve"> (domyślnie) – polisa jest włączona</w:t>
      </w:r>
    </w:p>
    <w:p w:rsidR="00717795" w:rsidRDefault="00717795" w:rsidP="00717795">
      <w:pPr>
        <w:pStyle w:val="Akapitzlist"/>
      </w:pPr>
      <w:r>
        <w:t xml:space="preserve">b. </w:t>
      </w:r>
      <w:proofErr w:type="spellStart"/>
      <w:r>
        <w:t>All</w:t>
      </w:r>
      <w:proofErr w:type="spellEnd"/>
      <w:r>
        <w:t xml:space="preserve"> </w:t>
      </w:r>
      <w:proofErr w:type="spellStart"/>
      <w:r>
        <w:t>settings</w:t>
      </w:r>
      <w:proofErr w:type="spellEnd"/>
      <w:r>
        <w:t xml:space="preserve"> </w:t>
      </w:r>
      <w:proofErr w:type="spellStart"/>
      <w:r>
        <w:t>disabled</w:t>
      </w:r>
      <w:proofErr w:type="spellEnd"/>
      <w:r>
        <w:t xml:space="preserve"> – polisa jest wyłączona (czyt. jej ustawienia nie są wdrażane)</w:t>
      </w:r>
    </w:p>
    <w:p w:rsidR="00717795" w:rsidRDefault="00717795" w:rsidP="00717795">
      <w:pPr>
        <w:pStyle w:val="Akapitzlist"/>
      </w:pPr>
      <w:r>
        <w:t xml:space="preserve">c. </w:t>
      </w:r>
      <w:proofErr w:type="spellStart"/>
      <w:r>
        <w:t>Computer</w:t>
      </w:r>
      <w:proofErr w:type="spellEnd"/>
      <w:r>
        <w:t xml:space="preserve"> </w:t>
      </w:r>
      <w:proofErr w:type="spellStart"/>
      <w:r>
        <w:t>configuration</w:t>
      </w:r>
      <w:proofErr w:type="spellEnd"/>
      <w:r>
        <w:t xml:space="preserve"> / User </w:t>
      </w:r>
      <w:proofErr w:type="spellStart"/>
      <w:r>
        <w:t>configuration</w:t>
      </w:r>
      <w:proofErr w:type="spellEnd"/>
      <w:r>
        <w:t xml:space="preserve"> </w:t>
      </w:r>
      <w:proofErr w:type="spellStart"/>
      <w:r>
        <w:t>settings</w:t>
      </w:r>
      <w:proofErr w:type="spellEnd"/>
      <w:r>
        <w:t xml:space="preserve"> </w:t>
      </w:r>
      <w:proofErr w:type="spellStart"/>
      <w:r>
        <w:t>disabled</w:t>
      </w:r>
      <w:proofErr w:type="spellEnd"/>
      <w:r>
        <w:t xml:space="preserve"> – wyłączenie działania sekcji komputera (dla kont komputerów, np. pobieranie czasu z serwera) lub użytkownika (dla kont użytkowników, np. wyświetlanie panelu sterowania). Każda polisa ma takie 2 sekcje.</w:t>
      </w:r>
    </w:p>
    <w:p w:rsidR="00717795" w:rsidRDefault="00717795" w:rsidP="00717795">
      <w:pPr>
        <w:pStyle w:val="Akapitzlist"/>
        <w:numPr>
          <w:ilvl w:val="0"/>
          <w:numId w:val="16"/>
        </w:numPr>
      </w:pPr>
      <w:r>
        <w:t xml:space="preserve">Przejdź na zakładkę </w:t>
      </w:r>
      <w:proofErr w:type="spellStart"/>
      <w:r>
        <w:t>Delegation</w:t>
      </w:r>
      <w:proofErr w:type="spellEnd"/>
      <w:r>
        <w:t xml:space="preserve">. Pozwala ona definiować listę </w:t>
      </w:r>
      <w:proofErr w:type="spellStart"/>
      <w:r>
        <w:t>wykluczeń</w:t>
      </w:r>
      <w:proofErr w:type="spellEnd"/>
      <w:r>
        <w:t xml:space="preserve"> poprzez zablokowanie odczytu polisy poszczególnym grupom i użytkownikom. Jak myślisz jaki jest tego cel?</w:t>
      </w:r>
    </w:p>
    <w:p w:rsidR="00717795" w:rsidRDefault="00717795" w:rsidP="00717795">
      <w:pPr>
        <w:pStyle w:val="Akapitzlist"/>
        <w:numPr>
          <w:ilvl w:val="0"/>
          <w:numId w:val="16"/>
        </w:numPr>
      </w:pPr>
      <w:r>
        <w:t xml:space="preserve">Przejdź na zakładkę </w:t>
      </w:r>
      <w:proofErr w:type="spellStart"/>
      <w:r>
        <w:t>Scope</w:t>
      </w:r>
      <w:proofErr w:type="spellEnd"/>
      <w:r>
        <w:t xml:space="preserve"> i sekcji Security </w:t>
      </w:r>
      <w:proofErr w:type="spellStart"/>
      <w:r>
        <w:t>Filtering</w:t>
      </w:r>
      <w:proofErr w:type="spellEnd"/>
      <w:r>
        <w:t xml:space="preserve">. Dodaj grupę </w:t>
      </w:r>
      <w:proofErr w:type="spellStart"/>
      <w:r>
        <w:t>pracownicyGdansk</w:t>
      </w:r>
      <w:proofErr w:type="spellEnd"/>
      <w:r>
        <w:t>.</w:t>
      </w:r>
    </w:p>
    <w:p w:rsidR="00717795" w:rsidRDefault="00717795" w:rsidP="00717795">
      <w:pPr>
        <w:pStyle w:val="Akapitzlist"/>
      </w:pPr>
      <w:r>
        <w:t xml:space="preserve">W TEN SPOSÓB POLISA BĘDZIE MIEĆ ZASTOSOWANIE TYLKO DLA KONT UŻYTKOWNIKÓW ZNAJDUJĄCYCH SIĘ W JEDNOSTCE ORGANIZACYJNEJ GDANSK I NALEŻĄCYCH DO GRUPY PRACOWNICYGDANSK. Czy dla grupy </w:t>
      </w:r>
      <w:proofErr w:type="spellStart"/>
      <w:r>
        <w:t>menedzerowieGdansk</w:t>
      </w:r>
      <w:proofErr w:type="spellEnd"/>
      <w:r>
        <w:t xml:space="preserve"> będzie mieć ona również zastosowanie?</w:t>
      </w:r>
    </w:p>
    <w:p w:rsidR="00717795" w:rsidRDefault="00717795" w:rsidP="00717795">
      <w:pPr>
        <w:pStyle w:val="Akapitzlist"/>
        <w:numPr>
          <w:ilvl w:val="0"/>
          <w:numId w:val="16"/>
        </w:numPr>
      </w:pPr>
      <w:r>
        <w:t xml:space="preserve">Przejdź na zakładkę </w:t>
      </w:r>
      <w:proofErr w:type="spellStart"/>
      <w:r>
        <w:t>Delegation</w:t>
      </w:r>
      <w:proofErr w:type="spellEnd"/>
      <w:r>
        <w:t xml:space="preserve">. Dodaj grupę </w:t>
      </w:r>
      <w:proofErr w:type="spellStart"/>
      <w:r>
        <w:t>menedzerowieGdansk</w:t>
      </w:r>
      <w:proofErr w:type="spellEnd"/>
      <w:r>
        <w:t xml:space="preserve">, pozostawiając w polu </w:t>
      </w:r>
      <w:proofErr w:type="spellStart"/>
      <w:r>
        <w:t>Permissions</w:t>
      </w:r>
      <w:proofErr w:type="spellEnd"/>
      <w:r>
        <w:t xml:space="preserve"> ustawienie domyślne.</w:t>
      </w:r>
    </w:p>
    <w:p w:rsidR="00717795" w:rsidRPr="00717795" w:rsidRDefault="00717795" w:rsidP="003C08C8">
      <w:pPr>
        <w:pStyle w:val="Default"/>
        <w:numPr>
          <w:ilvl w:val="0"/>
          <w:numId w:val="16"/>
        </w:numPr>
      </w:pPr>
      <w:r w:rsidRPr="00717795">
        <w:rPr>
          <w:sz w:val="23"/>
          <w:szCs w:val="23"/>
        </w:rPr>
        <w:t xml:space="preserve">Mając zaznaczoną grupę </w:t>
      </w:r>
      <w:proofErr w:type="spellStart"/>
      <w:r w:rsidRPr="00717795">
        <w:rPr>
          <w:b/>
          <w:bCs/>
          <w:sz w:val="23"/>
          <w:szCs w:val="23"/>
        </w:rPr>
        <w:t>menedzerowieGdansk</w:t>
      </w:r>
      <w:proofErr w:type="spellEnd"/>
      <w:r w:rsidRPr="00717795">
        <w:rPr>
          <w:b/>
          <w:bCs/>
          <w:sz w:val="23"/>
          <w:szCs w:val="23"/>
        </w:rPr>
        <w:t xml:space="preserve"> </w:t>
      </w:r>
      <w:r w:rsidRPr="00717795">
        <w:rPr>
          <w:sz w:val="23"/>
          <w:szCs w:val="23"/>
        </w:rPr>
        <w:t xml:space="preserve">kliknij na przycisk </w:t>
      </w:r>
      <w:r w:rsidRPr="00717795">
        <w:rPr>
          <w:b/>
          <w:bCs/>
          <w:sz w:val="23"/>
          <w:szCs w:val="23"/>
        </w:rPr>
        <w:t>Advanced</w:t>
      </w:r>
      <w:r w:rsidRPr="00717795">
        <w:rPr>
          <w:sz w:val="23"/>
          <w:szCs w:val="23"/>
        </w:rPr>
        <w:t xml:space="preserve">. Dla grupy </w:t>
      </w:r>
      <w:proofErr w:type="spellStart"/>
      <w:r w:rsidRPr="00717795">
        <w:rPr>
          <w:b/>
          <w:bCs/>
          <w:sz w:val="23"/>
          <w:szCs w:val="23"/>
        </w:rPr>
        <w:t>menedzerowieGdansk</w:t>
      </w:r>
      <w:proofErr w:type="spellEnd"/>
      <w:r w:rsidRPr="00717795">
        <w:rPr>
          <w:b/>
          <w:bCs/>
          <w:sz w:val="23"/>
          <w:szCs w:val="23"/>
        </w:rPr>
        <w:t xml:space="preserve"> </w:t>
      </w:r>
      <w:r w:rsidRPr="00717795">
        <w:rPr>
          <w:sz w:val="23"/>
          <w:szCs w:val="23"/>
        </w:rPr>
        <w:t xml:space="preserve">zaznacz dla uprawnienia </w:t>
      </w:r>
      <w:r w:rsidRPr="00717795">
        <w:rPr>
          <w:b/>
          <w:bCs/>
          <w:sz w:val="23"/>
          <w:szCs w:val="23"/>
        </w:rPr>
        <w:t xml:space="preserve">Read </w:t>
      </w:r>
      <w:r w:rsidRPr="00717795">
        <w:rPr>
          <w:sz w:val="23"/>
          <w:szCs w:val="23"/>
        </w:rPr>
        <w:t xml:space="preserve">(odczyt polisy) opcję </w:t>
      </w:r>
      <w:proofErr w:type="spellStart"/>
      <w:r w:rsidRPr="00717795">
        <w:rPr>
          <w:b/>
          <w:bCs/>
          <w:sz w:val="23"/>
          <w:szCs w:val="23"/>
        </w:rPr>
        <w:t>Deny</w:t>
      </w:r>
      <w:proofErr w:type="spellEnd"/>
      <w:r w:rsidRPr="00717795">
        <w:rPr>
          <w:sz w:val="23"/>
          <w:szCs w:val="23"/>
        </w:rPr>
        <w:t xml:space="preserve">. </w:t>
      </w:r>
      <w:r w:rsidR="003C08C8">
        <w:rPr>
          <w:sz w:val="23"/>
          <w:szCs w:val="23"/>
        </w:rPr>
        <w:br/>
      </w:r>
      <w:r w:rsidR="003C08C8" w:rsidRPr="003C08C8">
        <w:lastRenderedPageBreak/>
        <w:t xml:space="preserve">W ten sposób spowodowałeś, że polisa nie będzie odczytywana przez konta użytkowników (czyli użytkowników) należących do grupy </w:t>
      </w:r>
      <w:proofErr w:type="spellStart"/>
      <w:r w:rsidR="003C08C8" w:rsidRPr="003C08C8">
        <w:t>menedzerowieGdansk</w:t>
      </w:r>
      <w:proofErr w:type="spellEnd"/>
      <w:r w:rsidR="003C08C8" w:rsidRPr="003C08C8">
        <w:t>, a zatem dla nich implementowana.</w:t>
      </w:r>
    </w:p>
    <w:p w:rsidR="00717795" w:rsidRDefault="00220693" w:rsidP="00220693">
      <w:pPr>
        <w:pStyle w:val="Akapitzlist"/>
        <w:numPr>
          <w:ilvl w:val="0"/>
          <w:numId w:val="16"/>
        </w:numPr>
      </w:pPr>
      <w:r w:rsidRPr="00220693">
        <w:t>Działanie ustawień dostępu przetestujesz w kolejnym zadaniu.</w:t>
      </w:r>
    </w:p>
    <w:p w:rsidR="00220693" w:rsidRDefault="00220693" w:rsidP="00220693">
      <w:r w:rsidRPr="00220693">
        <w:rPr>
          <w:b/>
        </w:rPr>
        <w:t>Zadanie 5</w:t>
      </w:r>
      <w:r>
        <w:t xml:space="preserve">: </w:t>
      </w:r>
      <w:r w:rsidRPr="00220693">
        <w:t xml:space="preserve">Przenieś konto komputera Klient do jednostki organizacyjnej </w:t>
      </w:r>
      <w:proofErr w:type="spellStart"/>
      <w:r w:rsidRPr="00220693">
        <w:t>Gdansk</w:t>
      </w:r>
      <w:proofErr w:type="spellEnd"/>
      <w:r w:rsidRPr="00220693">
        <w:t xml:space="preserve">. Dla dodanej polisy przypisanej do jednostki organizacyjnej </w:t>
      </w:r>
      <w:proofErr w:type="spellStart"/>
      <w:r w:rsidRPr="00220693">
        <w:t>Gdansk</w:t>
      </w:r>
      <w:proofErr w:type="spellEnd"/>
      <w:r w:rsidRPr="00220693">
        <w:t xml:space="preserve"> ustaw szereg ograniczeń:</w:t>
      </w:r>
    </w:p>
    <w:p w:rsidR="00220693" w:rsidRDefault="00220693" w:rsidP="00220693">
      <w:pPr>
        <w:pStyle w:val="Akapitzlist"/>
        <w:numPr>
          <w:ilvl w:val="0"/>
          <w:numId w:val="17"/>
        </w:numPr>
      </w:pPr>
      <w:r>
        <w:t>Usuń menu run</w:t>
      </w:r>
    </w:p>
    <w:p w:rsidR="00220693" w:rsidRDefault="00220693" w:rsidP="00220693">
      <w:pPr>
        <w:pStyle w:val="Akapitzlist"/>
        <w:numPr>
          <w:ilvl w:val="0"/>
          <w:numId w:val="17"/>
        </w:numPr>
      </w:pPr>
      <w:r>
        <w:t>Zablokuj dostęp do rejestru</w:t>
      </w:r>
    </w:p>
    <w:p w:rsidR="00220693" w:rsidRDefault="00220693" w:rsidP="00220693">
      <w:pPr>
        <w:pStyle w:val="Akapitzlist"/>
        <w:numPr>
          <w:ilvl w:val="0"/>
          <w:numId w:val="17"/>
        </w:numPr>
      </w:pPr>
      <w:r>
        <w:t>Wyłącz automatyczne odtwarzanie w napędzie CD/DVD</w:t>
      </w:r>
    </w:p>
    <w:p w:rsidR="00220693" w:rsidRDefault="00220693" w:rsidP="00220693">
      <w:pPr>
        <w:pStyle w:val="Akapitzlist"/>
        <w:numPr>
          <w:ilvl w:val="0"/>
          <w:numId w:val="17"/>
        </w:numPr>
      </w:pPr>
      <w:r>
        <w:t>Zablokuj możliwości zmiany pulpitu</w:t>
      </w:r>
    </w:p>
    <w:p w:rsidR="00220693" w:rsidRDefault="00220693" w:rsidP="00220693">
      <w:pPr>
        <w:pStyle w:val="Akapitzlist"/>
        <w:numPr>
          <w:ilvl w:val="0"/>
          <w:numId w:val="17"/>
        </w:numPr>
      </w:pPr>
      <w:r>
        <w:t>Zmodyfikuj działanie Internet Explorera - wyświetlanie wyłącznie zakładek General i Security</w:t>
      </w:r>
    </w:p>
    <w:p w:rsidR="00220693" w:rsidRDefault="00220693" w:rsidP="00220693">
      <w:pPr>
        <w:pStyle w:val="Akapitzlist"/>
        <w:numPr>
          <w:ilvl w:val="0"/>
          <w:numId w:val="17"/>
        </w:numPr>
      </w:pPr>
      <w:r>
        <w:t>Ogranicz możliwości zmiany sieci:</w:t>
      </w:r>
    </w:p>
    <w:p w:rsidR="00220693" w:rsidRDefault="00220693" w:rsidP="00220693">
      <w:pPr>
        <w:pStyle w:val="Akapitzlist"/>
      </w:pPr>
      <w:r>
        <w:t>o Zmiany ustawień TCP / IP</w:t>
      </w:r>
    </w:p>
    <w:p w:rsidR="00220693" w:rsidRDefault="00220693" w:rsidP="00220693">
      <w:pPr>
        <w:pStyle w:val="Akapitzlist"/>
      </w:pPr>
      <w:r>
        <w:t>o Włączania / wyłączania połączeń</w:t>
      </w:r>
    </w:p>
    <w:p w:rsidR="00220693" w:rsidRDefault="00220693" w:rsidP="00220693">
      <w:pPr>
        <w:pStyle w:val="Akapitzlist"/>
      </w:pPr>
      <w:r>
        <w:t>o Sprawdzania aktualnych połączeń</w:t>
      </w:r>
    </w:p>
    <w:p w:rsidR="00220693" w:rsidRDefault="00220693" w:rsidP="00220693">
      <w:pPr>
        <w:pStyle w:val="Akapitzlist"/>
        <w:numPr>
          <w:ilvl w:val="0"/>
          <w:numId w:val="17"/>
        </w:numPr>
      </w:pPr>
      <w:r w:rsidRPr="00220693">
        <w:t>Na koniec zablokuj dostęp do całego panelu sterowania.</w:t>
      </w:r>
    </w:p>
    <w:p w:rsidR="00220693" w:rsidRDefault="00220693" w:rsidP="00220693">
      <w:pPr>
        <w:ind w:left="360"/>
      </w:pPr>
      <w:r w:rsidRPr="00220693">
        <w:t>Wymuś wdrożenie ustawień dla polis w maszynie serwera i klienta.</w:t>
      </w:r>
    </w:p>
    <w:p w:rsidR="00220693" w:rsidRDefault="00220693" w:rsidP="00220693">
      <w:pPr>
        <w:ind w:left="360"/>
      </w:pPr>
      <w:r>
        <w:t xml:space="preserve">Na komputerze klienta </w:t>
      </w:r>
      <w:r w:rsidRPr="00220693">
        <w:t xml:space="preserve">zaloguj się kolejno na konta: </w:t>
      </w:r>
      <w:proofErr w:type="spellStart"/>
      <w:r w:rsidRPr="00220693">
        <w:t>janKowalski</w:t>
      </w:r>
      <w:proofErr w:type="spellEnd"/>
      <w:r w:rsidRPr="00220693">
        <w:t xml:space="preserve">, </w:t>
      </w:r>
      <w:proofErr w:type="spellStart"/>
      <w:r w:rsidRPr="00220693">
        <w:t>menedzerTwojeInicjały</w:t>
      </w:r>
      <w:proofErr w:type="spellEnd"/>
      <w:r w:rsidRPr="00220693">
        <w:t xml:space="preserve">, </w:t>
      </w:r>
      <w:proofErr w:type="spellStart"/>
      <w:r w:rsidRPr="00220693">
        <w:t>analitykTwojeInicjały</w:t>
      </w:r>
      <w:proofErr w:type="spellEnd"/>
      <w:r w:rsidRPr="00220693">
        <w:t xml:space="preserve">. Będąc zalogowanym na każdym z kont kolejno sprawdź dostępność i działanie: menu run, rejestr, pulpit, Internet </w:t>
      </w:r>
      <w:proofErr w:type="spellStart"/>
      <w:r w:rsidRPr="00220693">
        <w:t>Exporer</w:t>
      </w:r>
      <w:proofErr w:type="spellEnd"/>
      <w:r w:rsidRPr="00220693">
        <w:t>, ustawienia sieci, panel sterowania notując, które z kont może korzystać z których funkcjonalności? Określ, które ustawienia polis na to wpływają.</w:t>
      </w:r>
    </w:p>
    <w:p w:rsidR="00220693" w:rsidRDefault="00220693" w:rsidP="00220693">
      <w:pPr>
        <w:ind w:left="360"/>
        <w:rPr>
          <w:b/>
        </w:rPr>
      </w:pPr>
      <w:r w:rsidRPr="00220693">
        <w:rPr>
          <w:b/>
        </w:rPr>
        <w:t xml:space="preserve">Sposób wykonania: </w:t>
      </w:r>
    </w:p>
    <w:p w:rsidR="00220693" w:rsidRPr="00220693" w:rsidRDefault="00220693" w:rsidP="00220693">
      <w:pPr>
        <w:pStyle w:val="Akapitzlist"/>
        <w:numPr>
          <w:ilvl w:val="0"/>
          <w:numId w:val="17"/>
        </w:numPr>
      </w:pPr>
      <w:r w:rsidRPr="00220693">
        <w:t xml:space="preserve">Zarządzanie polisami - konsola </w:t>
      </w:r>
      <w:proofErr w:type="spellStart"/>
      <w:r w:rsidRPr="00220693">
        <w:t>Group</w:t>
      </w:r>
      <w:proofErr w:type="spellEnd"/>
      <w:r w:rsidRPr="00220693">
        <w:t xml:space="preserve"> Policy Management</w:t>
      </w:r>
    </w:p>
    <w:p w:rsidR="00220693" w:rsidRPr="00220693" w:rsidRDefault="00220693" w:rsidP="00220693">
      <w:pPr>
        <w:pStyle w:val="Akapitzlist"/>
        <w:numPr>
          <w:ilvl w:val="0"/>
          <w:numId w:val="17"/>
        </w:numPr>
      </w:pPr>
      <w:r w:rsidRPr="00220693">
        <w:t xml:space="preserve">Definiowanie polisy - na nazwie polisy operacja Edit – nastąpi pojawienie się konsoli </w:t>
      </w:r>
      <w:proofErr w:type="spellStart"/>
      <w:r>
        <w:t>Group</w:t>
      </w:r>
      <w:proofErr w:type="spellEnd"/>
      <w:r>
        <w:t xml:space="preserve"> Policy Management Editor</w:t>
      </w:r>
    </w:p>
    <w:p w:rsidR="00220693" w:rsidRDefault="00220693" w:rsidP="00220693">
      <w:pPr>
        <w:pStyle w:val="Akapitzlist"/>
        <w:numPr>
          <w:ilvl w:val="0"/>
          <w:numId w:val="17"/>
        </w:numPr>
      </w:pPr>
      <w:r w:rsidRPr="00220693">
        <w:t>Lokalizacje kluczowych ustawień:</w:t>
      </w:r>
    </w:p>
    <w:p w:rsidR="00220693" w:rsidRDefault="00220693" w:rsidP="00220693">
      <w:pPr>
        <w:pStyle w:val="Akapitzlist"/>
        <w:numPr>
          <w:ilvl w:val="1"/>
          <w:numId w:val="17"/>
        </w:numPr>
      </w:pPr>
      <w:r>
        <w:t xml:space="preserve">Menu start - User </w:t>
      </w:r>
      <w:proofErr w:type="spellStart"/>
      <w:r>
        <w:t>Configuration</w:t>
      </w:r>
      <w:proofErr w:type="spellEnd"/>
      <w:r>
        <w:t xml:space="preserve"> \ (</w:t>
      </w:r>
      <w:proofErr w:type="spellStart"/>
      <w:r>
        <w:t>Policies</w:t>
      </w:r>
      <w:proofErr w:type="spellEnd"/>
      <w:r>
        <w:t xml:space="preserve"> w 2008 i 2012 Server) \ </w:t>
      </w:r>
      <w:proofErr w:type="spellStart"/>
      <w:r>
        <w:t>Administrative</w:t>
      </w:r>
      <w:proofErr w:type="spellEnd"/>
      <w:r>
        <w:t xml:space="preserve"> Templates \ Start Menu and </w:t>
      </w:r>
      <w:proofErr w:type="spellStart"/>
      <w:r>
        <w:t>Taskbar</w:t>
      </w:r>
      <w:proofErr w:type="spellEnd"/>
      <w:r>
        <w:t xml:space="preserve"> \ </w:t>
      </w:r>
      <w:proofErr w:type="spellStart"/>
      <w:r>
        <w:t>Remove</w:t>
      </w:r>
      <w:proofErr w:type="spellEnd"/>
      <w:r>
        <w:t xml:space="preserve"> Run …</w:t>
      </w:r>
    </w:p>
    <w:p w:rsidR="00220693" w:rsidRDefault="00220693" w:rsidP="00220693">
      <w:pPr>
        <w:pStyle w:val="Akapitzlist"/>
        <w:numPr>
          <w:ilvl w:val="1"/>
          <w:numId w:val="17"/>
        </w:numPr>
      </w:pPr>
      <w:r>
        <w:t xml:space="preserve">Rejestr - User </w:t>
      </w:r>
      <w:proofErr w:type="spellStart"/>
      <w:r>
        <w:t>Configuration</w:t>
      </w:r>
      <w:proofErr w:type="spellEnd"/>
      <w:r>
        <w:t xml:space="preserve"> \ </w:t>
      </w:r>
      <w:proofErr w:type="spellStart"/>
      <w:r>
        <w:t>Administrative</w:t>
      </w:r>
      <w:proofErr w:type="spellEnd"/>
      <w:r>
        <w:t xml:space="preserve"> Templates \ System</w:t>
      </w:r>
    </w:p>
    <w:p w:rsidR="00220693" w:rsidRDefault="00220693" w:rsidP="00220693">
      <w:pPr>
        <w:pStyle w:val="Akapitzlist"/>
        <w:numPr>
          <w:ilvl w:val="1"/>
          <w:numId w:val="17"/>
        </w:numPr>
      </w:pPr>
      <w:proofErr w:type="spellStart"/>
      <w:r>
        <w:t>Autoplay</w:t>
      </w:r>
      <w:proofErr w:type="spellEnd"/>
      <w:r>
        <w:t xml:space="preserve"> – User </w:t>
      </w:r>
      <w:proofErr w:type="spellStart"/>
      <w:r>
        <w:t>Configuration</w:t>
      </w:r>
      <w:proofErr w:type="spellEnd"/>
      <w:r>
        <w:t xml:space="preserve"> \ </w:t>
      </w:r>
      <w:proofErr w:type="spellStart"/>
      <w:r>
        <w:t>Administrative</w:t>
      </w:r>
      <w:proofErr w:type="spellEnd"/>
      <w:r>
        <w:t xml:space="preserve"> Templates \ Windows Components \ </w:t>
      </w:r>
      <w:proofErr w:type="spellStart"/>
      <w:r>
        <w:t>AutoPlay</w:t>
      </w:r>
      <w:proofErr w:type="spellEnd"/>
      <w:r>
        <w:t xml:space="preserve"> </w:t>
      </w:r>
      <w:proofErr w:type="spellStart"/>
      <w:r>
        <w:t>Policies</w:t>
      </w:r>
      <w:proofErr w:type="spellEnd"/>
    </w:p>
    <w:p w:rsidR="00220693" w:rsidRDefault="00220693" w:rsidP="00220693">
      <w:pPr>
        <w:pStyle w:val="Akapitzlist"/>
        <w:numPr>
          <w:ilvl w:val="1"/>
          <w:numId w:val="17"/>
        </w:numPr>
      </w:pPr>
      <w:r>
        <w:t xml:space="preserve">Pulpit - User </w:t>
      </w:r>
      <w:proofErr w:type="spellStart"/>
      <w:r>
        <w:t>Configuration</w:t>
      </w:r>
      <w:proofErr w:type="spellEnd"/>
      <w:r>
        <w:t xml:space="preserve"> \ </w:t>
      </w:r>
      <w:proofErr w:type="spellStart"/>
      <w:r>
        <w:t>Administrative</w:t>
      </w:r>
      <w:proofErr w:type="spellEnd"/>
      <w:r>
        <w:t xml:space="preserve"> Templates \ Desktop</w:t>
      </w:r>
    </w:p>
    <w:p w:rsidR="00220693" w:rsidRDefault="00220693" w:rsidP="00220693">
      <w:pPr>
        <w:pStyle w:val="Akapitzlist"/>
        <w:numPr>
          <w:ilvl w:val="1"/>
          <w:numId w:val="17"/>
        </w:numPr>
      </w:pPr>
      <w:r>
        <w:t>Internet Explorer :</w:t>
      </w:r>
    </w:p>
    <w:p w:rsidR="00220693" w:rsidRDefault="00220693" w:rsidP="00220693">
      <w:pPr>
        <w:pStyle w:val="Akapitzlist"/>
        <w:numPr>
          <w:ilvl w:val="2"/>
          <w:numId w:val="17"/>
        </w:numPr>
      </w:pPr>
      <w:proofErr w:type="spellStart"/>
      <w:r>
        <w:t>Computer</w:t>
      </w:r>
      <w:proofErr w:type="spellEnd"/>
      <w:r>
        <w:t xml:space="preserve"> </w:t>
      </w:r>
      <w:proofErr w:type="spellStart"/>
      <w:r>
        <w:t>Configuration</w:t>
      </w:r>
      <w:proofErr w:type="spellEnd"/>
      <w:r>
        <w:t xml:space="preserve"> \ (</w:t>
      </w:r>
      <w:proofErr w:type="spellStart"/>
      <w:r>
        <w:t>Policies</w:t>
      </w:r>
      <w:proofErr w:type="spellEnd"/>
      <w:r>
        <w:t xml:space="preserve"> w 2008 i 2012 Server) \ </w:t>
      </w:r>
      <w:proofErr w:type="spellStart"/>
      <w:r>
        <w:t>Administrative</w:t>
      </w:r>
      <w:proofErr w:type="spellEnd"/>
      <w:r>
        <w:t xml:space="preserve"> Templates \ Windows Components \ Internet Explorer</w:t>
      </w:r>
    </w:p>
    <w:p w:rsidR="00220693" w:rsidRDefault="00220693" w:rsidP="00220693">
      <w:pPr>
        <w:pStyle w:val="Akapitzlist"/>
        <w:numPr>
          <w:ilvl w:val="2"/>
          <w:numId w:val="17"/>
        </w:numPr>
      </w:pPr>
      <w:r>
        <w:t xml:space="preserve">User </w:t>
      </w:r>
      <w:proofErr w:type="spellStart"/>
      <w:r>
        <w:t>Configuration</w:t>
      </w:r>
      <w:proofErr w:type="spellEnd"/>
      <w:r>
        <w:t xml:space="preserve"> \ </w:t>
      </w:r>
      <w:proofErr w:type="spellStart"/>
      <w:r>
        <w:t>Administrative</w:t>
      </w:r>
      <w:proofErr w:type="spellEnd"/>
      <w:r>
        <w:t xml:space="preserve"> Templates \ Windows Components \ Internet Explorer</w:t>
      </w:r>
    </w:p>
    <w:p w:rsidR="00220693" w:rsidRDefault="00220693" w:rsidP="00220693">
      <w:pPr>
        <w:pStyle w:val="Akapitzlist"/>
        <w:numPr>
          <w:ilvl w:val="1"/>
          <w:numId w:val="17"/>
        </w:numPr>
      </w:pPr>
      <w:r>
        <w:t xml:space="preserve">TCP/IP - User </w:t>
      </w:r>
      <w:proofErr w:type="spellStart"/>
      <w:r>
        <w:t>Configuration</w:t>
      </w:r>
      <w:proofErr w:type="spellEnd"/>
      <w:r>
        <w:t xml:space="preserve"> \ </w:t>
      </w:r>
      <w:proofErr w:type="spellStart"/>
      <w:r>
        <w:t>Administrative</w:t>
      </w:r>
      <w:proofErr w:type="spellEnd"/>
      <w:r>
        <w:t xml:space="preserve"> Templates \ Network \ Network </w:t>
      </w:r>
      <w:proofErr w:type="spellStart"/>
      <w:r>
        <w:t>Connections</w:t>
      </w:r>
      <w:proofErr w:type="spellEnd"/>
    </w:p>
    <w:p w:rsidR="00220693" w:rsidRDefault="00220693" w:rsidP="00220693">
      <w:pPr>
        <w:pStyle w:val="Akapitzlist"/>
        <w:numPr>
          <w:ilvl w:val="1"/>
          <w:numId w:val="17"/>
        </w:numPr>
      </w:pPr>
      <w:r>
        <w:t xml:space="preserve">Panel sterowania - User </w:t>
      </w:r>
      <w:proofErr w:type="spellStart"/>
      <w:r>
        <w:t>Configuration</w:t>
      </w:r>
      <w:proofErr w:type="spellEnd"/>
      <w:r>
        <w:t xml:space="preserve"> \ </w:t>
      </w:r>
      <w:proofErr w:type="spellStart"/>
      <w:r>
        <w:t>Administrative</w:t>
      </w:r>
      <w:proofErr w:type="spellEnd"/>
      <w:r>
        <w:t xml:space="preserve"> Templates \ Control Panel</w:t>
      </w:r>
    </w:p>
    <w:p w:rsidR="00220693" w:rsidRDefault="00220693" w:rsidP="00220693">
      <w:pPr>
        <w:pStyle w:val="Akapitzlist"/>
        <w:numPr>
          <w:ilvl w:val="0"/>
          <w:numId w:val="17"/>
        </w:numPr>
      </w:pPr>
      <w:r w:rsidRPr="00220693">
        <w:t xml:space="preserve">Wymuszenie odświeżenia (wdrożenia) polisy – polecenie </w:t>
      </w:r>
      <w:proofErr w:type="spellStart"/>
      <w:r w:rsidRPr="00220693">
        <w:t>gpupdate</w:t>
      </w:r>
      <w:proofErr w:type="spellEnd"/>
      <w:r w:rsidRPr="00220693">
        <w:t xml:space="preserve"> / </w:t>
      </w:r>
      <w:proofErr w:type="spellStart"/>
      <w:r w:rsidRPr="00220693">
        <w:t>force</w:t>
      </w:r>
      <w:proofErr w:type="spellEnd"/>
    </w:p>
    <w:p w:rsidR="00220693" w:rsidRDefault="00220693" w:rsidP="00220693">
      <w:pPr>
        <w:ind w:left="360"/>
      </w:pPr>
      <w:r w:rsidRPr="00220693">
        <w:rPr>
          <w:b/>
        </w:rPr>
        <w:t>Szczegółowy tutorial</w:t>
      </w:r>
      <w:r>
        <w:t>:</w:t>
      </w:r>
    </w:p>
    <w:p w:rsidR="00220693" w:rsidRDefault="00220693" w:rsidP="00220693">
      <w:pPr>
        <w:pStyle w:val="Akapitzlist"/>
        <w:numPr>
          <w:ilvl w:val="0"/>
          <w:numId w:val="18"/>
        </w:numPr>
      </w:pPr>
      <w:r>
        <w:lastRenderedPageBreak/>
        <w:t>Uruchom obie maszyny wirtualne jeśli nie są one uruchomione.</w:t>
      </w:r>
    </w:p>
    <w:p w:rsidR="00220693" w:rsidRDefault="00220693" w:rsidP="00220693">
      <w:pPr>
        <w:pStyle w:val="Akapitzlist"/>
        <w:numPr>
          <w:ilvl w:val="0"/>
          <w:numId w:val="18"/>
        </w:numPr>
      </w:pPr>
      <w:r>
        <w:t xml:space="preserve">W maszynie wirtualnej serwera przejdź do konsoli Server Manager -&gt; menu Tools -&gt; konsola Active Directory </w:t>
      </w:r>
      <w:proofErr w:type="spellStart"/>
      <w:r>
        <w:t>Users</w:t>
      </w:r>
      <w:proofErr w:type="spellEnd"/>
      <w:r>
        <w:t xml:space="preserve"> and </w:t>
      </w:r>
      <w:proofErr w:type="spellStart"/>
      <w:r>
        <w:t>Computers</w:t>
      </w:r>
      <w:proofErr w:type="spellEnd"/>
      <w:r>
        <w:t>.</w:t>
      </w:r>
    </w:p>
    <w:p w:rsidR="00220693" w:rsidRDefault="00220693" w:rsidP="00220693">
      <w:pPr>
        <w:pStyle w:val="Akapitzlist"/>
        <w:numPr>
          <w:ilvl w:val="0"/>
          <w:numId w:val="18"/>
        </w:numPr>
      </w:pPr>
      <w:r>
        <w:t xml:space="preserve">W sekcji </w:t>
      </w:r>
      <w:proofErr w:type="spellStart"/>
      <w:r>
        <w:t>Computers</w:t>
      </w:r>
      <w:proofErr w:type="spellEnd"/>
      <w:r>
        <w:t xml:space="preserve"> zaznacz konto Klient i wybierz operację </w:t>
      </w:r>
      <w:proofErr w:type="spellStart"/>
      <w:r>
        <w:t>Move</w:t>
      </w:r>
      <w:proofErr w:type="spellEnd"/>
      <w:r>
        <w:t>.</w:t>
      </w:r>
    </w:p>
    <w:p w:rsidR="00220693" w:rsidRDefault="00220693" w:rsidP="00220693">
      <w:pPr>
        <w:pStyle w:val="Akapitzlist"/>
        <w:numPr>
          <w:ilvl w:val="0"/>
          <w:numId w:val="18"/>
        </w:numPr>
      </w:pPr>
      <w:r>
        <w:t xml:space="preserve">Wskaż jako nową lokalizację jednostkę organizacyjną </w:t>
      </w:r>
      <w:proofErr w:type="spellStart"/>
      <w:r>
        <w:t>Gdansk</w:t>
      </w:r>
      <w:proofErr w:type="spellEnd"/>
      <w:r>
        <w:t>.</w:t>
      </w:r>
      <w:r>
        <w:br/>
      </w:r>
      <w:r w:rsidRPr="00220693">
        <w:t xml:space="preserve">W ten sposób dla komputera Klient zastosowana będzie polisa o nazwie </w:t>
      </w:r>
      <w:proofErr w:type="spellStart"/>
      <w:r w:rsidRPr="00220693">
        <w:t>OddzialGdansk</w:t>
      </w:r>
      <w:proofErr w:type="spellEnd"/>
      <w:r w:rsidRPr="00220693">
        <w:t xml:space="preserve">, przypisana dla jednostki organizacyjnej </w:t>
      </w:r>
      <w:proofErr w:type="spellStart"/>
      <w:r w:rsidRPr="00220693">
        <w:t>Gdansk</w:t>
      </w:r>
      <w:proofErr w:type="spellEnd"/>
      <w:r w:rsidRPr="00220693">
        <w:t>.</w:t>
      </w:r>
    </w:p>
    <w:p w:rsidR="00220693" w:rsidRDefault="00220693" w:rsidP="00220693">
      <w:pPr>
        <w:pStyle w:val="Akapitzlist"/>
        <w:numPr>
          <w:ilvl w:val="0"/>
          <w:numId w:val="18"/>
        </w:numPr>
      </w:pPr>
      <w:r>
        <w:t xml:space="preserve">W maszynie wirtualnej serwera przejdź do konsoli Server Manager -&gt; menu Tools -&gt; konsola </w:t>
      </w:r>
      <w:proofErr w:type="spellStart"/>
      <w:r>
        <w:t>Group</w:t>
      </w:r>
      <w:proofErr w:type="spellEnd"/>
      <w:r>
        <w:t xml:space="preserve"> Policy Management (GPM).</w:t>
      </w:r>
    </w:p>
    <w:p w:rsidR="00220693" w:rsidRDefault="00220693" w:rsidP="00220693">
      <w:pPr>
        <w:pStyle w:val="Akapitzlist"/>
        <w:numPr>
          <w:ilvl w:val="0"/>
          <w:numId w:val="18"/>
        </w:numPr>
      </w:pPr>
      <w:r>
        <w:t>W konsoli GPM przejdź do domeny zsl.pl -&gt; jednostka organizacyjna Polska/</w:t>
      </w:r>
      <w:proofErr w:type="spellStart"/>
      <w:r>
        <w:t>Gdansk</w:t>
      </w:r>
      <w:proofErr w:type="spellEnd"/>
      <w:r>
        <w:t>.</w:t>
      </w:r>
    </w:p>
    <w:p w:rsidR="00220693" w:rsidRDefault="00220693" w:rsidP="00220693">
      <w:pPr>
        <w:pStyle w:val="Akapitzlist"/>
        <w:numPr>
          <w:ilvl w:val="0"/>
          <w:numId w:val="18"/>
        </w:numPr>
      </w:pPr>
      <w:r>
        <w:t xml:space="preserve">Zaznacz link do polisy o nazwie </w:t>
      </w:r>
      <w:proofErr w:type="spellStart"/>
      <w:r>
        <w:t>OddzialGdansk</w:t>
      </w:r>
      <w:proofErr w:type="spellEnd"/>
      <w:r>
        <w:t xml:space="preserve"> i wybierz operację Edit.</w:t>
      </w:r>
    </w:p>
    <w:p w:rsidR="00220693" w:rsidRDefault="00220693" w:rsidP="00220693">
      <w:pPr>
        <w:pStyle w:val="Akapitzlist"/>
        <w:numPr>
          <w:ilvl w:val="0"/>
          <w:numId w:val="18"/>
        </w:numPr>
      </w:pPr>
      <w:r>
        <w:t xml:space="preserve">Pojawi się konsola </w:t>
      </w:r>
      <w:proofErr w:type="spellStart"/>
      <w:r>
        <w:t>Group</w:t>
      </w:r>
      <w:proofErr w:type="spellEnd"/>
      <w:r>
        <w:t xml:space="preserve"> Policy Management Editor.</w:t>
      </w:r>
      <w:r>
        <w:br/>
        <w:t>W związku z tym, że możliwości konfigurowania działania komputerów muszą być szerokie spektrum polisy posiadają dziesiątki tysięcy ustawień, których poznanie wymaga zaangażowania znacznego czasu (5-cio dniowe szkolenie).</w:t>
      </w:r>
    </w:p>
    <w:p w:rsidR="00220693" w:rsidRDefault="00220693" w:rsidP="00220693">
      <w:pPr>
        <w:pStyle w:val="Akapitzlist"/>
        <w:ind w:left="1080"/>
      </w:pPr>
      <w:r>
        <w:t xml:space="preserve">Sekcja </w:t>
      </w:r>
      <w:proofErr w:type="spellStart"/>
      <w:r>
        <w:t>Computer</w:t>
      </w:r>
      <w:proofErr w:type="spellEnd"/>
      <w:r>
        <w:t xml:space="preserve"> </w:t>
      </w:r>
      <w:proofErr w:type="spellStart"/>
      <w:r>
        <w:t>Configuration</w:t>
      </w:r>
      <w:proofErr w:type="spellEnd"/>
      <w:r>
        <w:t xml:space="preserve"> – ustawienia tej sekcji będą implementowane dla wszystkich kont komputerów, które znajdują się w jednostce organizacyjnej / domenie do której przypisana jest polisa. Np. jeśli wyłączony zostanie panel sterowania, a w jednostce organizacyjnej ma konto komputer o nazwie MK-Komputer, to niezależnie kto (czyt. jakie będzie konto użytkownika) „usiądzie” przy komputerze nie będzie mieć dostępu do panelu sterowania.</w:t>
      </w:r>
    </w:p>
    <w:p w:rsidR="00220693" w:rsidRDefault="00220693" w:rsidP="00220693">
      <w:pPr>
        <w:pStyle w:val="Akapitzlist"/>
        <w:ind w:left="1080"/>
      </w:pPr>
      <w:r>
        <w:t xml:space="preserve">Sekcja User </w:t>
      </w:r>
      <w:proofErr w:type="spellStart"/>
      <w:r>
        <w:t>Configuration</w:t>
      </w:r>
      <w:proofErr w:type="spellEnd"/>
      <w:r>
        <w:t xml:space="preserve"> – ustawienia tej sekcji będą implementowane dla wszystkich kont użytkowników, które znajdują się w jednostce organizacyjnej / domenie do której przypisana jest polisa. Np. jeśli wyłączony zostanie panel sterowania, a w jednostce organizacyjnej ma konto użytkownika o nazwie </w:t>
      </w:r>
      <w:proofErr w:type="spellStart"/>
      <w:r>
        <w:t>michalKuciapski</w:t>
      </w:r>
      <w:proofErr w:type="spellEnd"/>
      <w:r>
        <w:t>, to niezależnie na którym komputerze się on zaloguje nie będzie mieć dostępu do panelu sterowania. Polisa zatem „podąża” za kontem użytkownika.</w:t>
      </w:r>
    </w:p>
    <w:p w:rsidR="00220693" w:rsidRDefault="00220693" w:rsidP="00220693">
      <w:pPr>
        <w:pStyle w:val="Akapitzlist"/>
        <w:numPr>
          <w:ilvl w:val="0"/>
          <w:numId w:val="18"/>
        </w:numPr>
      </w:pPr>
      <w:r>
        <w:t xml:space="preserve">Rozwiń sekcje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Start Menu and </w:t>
      </w:r>
      <w:proofErr w:type="spellStart"/>
      <w:r>
        <w:t>Taskbar</w:t>
      </w:r>
      <w:proofErr w:type="spellEnd"/>
      <w:r>
        <w:t>.</w:t>
      </w:r>
    </w:p>
    <w:p w:rsidR="00220693" w:rsidRDefault="00220693" w:rsidP="00220693">
      <w:pPr>
        <w:pStyle w:val="Akapitzlist"/>
        <w:numPr>
          <w:ilvl w:val="0"/>
          <w:numId w:val="18"/>
        </w:numPr>
      </w:pPr>
      <w:r>
        <w:t xml:space="preserve">Posortuj dla łatwiejszego znalezienia listę ustawień klikając na nagłówek kolumny </w:t>
      </w:r>
      <w:proofErr w:type="spellStart"/>
      <w:r>
        <w:t>Settings</w:t>
      </w:r>
      <w:proofErr w:type="spellEnd"/>
      <w:r>
        <w:t>.</w:t>
      </w:r>
    </w:p>
    <w:p w:rsidR="00220693" w:rsidRDefault="00220693" w:rsidP="00220693">
      <w:pPr>
        <w:pStyle w:val="Akapitzlist"/>
        <w:numPr>
          <w:ilvl w:val="0"/>
          <w:numId w:val="18"/>
        </w:numPr>
      </w:pPr>
      <w:r>
        <w:t xml:space="preserve">Zaznacz opcję </w:t>
      </w:r>
      <w:proofErr w:type="spellStart"/>
      <w:r>
        <w:t>Remove</w:t>
      </w:r>
      <w:proofErr w:type="spellEnd"/>
      <w:r>
        <w:t xml:space="preserve"> Run Menu from Start Menu</w:t>
      </w:r>
      <w:r>
        <w:br/>
      </w:r>
      <w:r w:rsidRPr="00220693">
        <w:t>Przeczytaj opis po lewej stronie, stanowi on ważną, szybko dostępną dokumentację.</w:t>
      </w:r>
    </w:p>
    <w:p w:rsidR="00220693" w:rsidRDefault="00220693" w:rsidP="00220693">
      <w:pPr>
        <w:pStyle w:val="Akapitzlist"/>
        <w:numPr>
          <w:ilvl w:val="0"/>
          <w:numId w:val="18"/>
        </w:numPr>
      </w:pPr>
      <w:r w:rsidRPr="00220693">
        <w:t xml:space="preserve">Dla zaznaczonego ustawienia wybierz operację Edit a w oknie zaznacz pole </w:t>
      </w:r>
      <w:proofErr w:type="spellStart"/>
      <w:r w:rsidRPr="00220693">
        <w:t>Enabled</w:t>
      </w:r>
      <w:proofErr w:type="spellEnd"/>
      <w:r w:rsidRPr="00220693">
        <w:t>.</w:t>
      </w:r>
      <w:r>
        <w:br/>
      </w:r>
      <w:r w:rsidRPr="00220693">
        <w:t>Wyłączyłeś usunięcie menu Run – a dokładnie włączyłeś usunięcie menu run (uruchom).</w:t>
      </w:r>
    </w:p>
    <w:p w:rsidR="00220693" w:rsidRDefault="00220693" w:rsidP="00220693">
      <w:pPr>
        <w:pStyle w:val="Akapitzlist"/>
        <w:numPr>
          <w:ilvl w:val="0"/>
          <w:numId w:val="18"/>
        </w:numPr>
      </w:pPr>
      <w:r>
        <w:t>Analogicznie zdefiniuj pozostałe ustawienia korzystając z poniższych danych:</w:t>
      </w:r>
    </w:p>
    <w:p w:rsidR="00220693" w:rsidRDefault="00220693" w:rsidP="00220693">
      <w:pPr>
        <w:pStyle w:val="Akapitzlist"/>
        <w:ind w:left="1080"/>
      </w:pPr>
      <w:r>
        <w:t xml:space="preserve">a. Rejestr -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System \ </w:t>
      </w:r>
      <w:proofErr w:type="spellStart"/>
      <w:r>
        <w:t>Prevent</w:t>
      </w:r>
      <w:proofErr w:type="spellEnd"/>
      <w:r>
        <w:t xml:space="preserve"> </w:t>
      </w:r>
      <w:proofErr w:type="spellStart"/>
      <w:r>
        <w:t>access</w:t>
      </w:r>
      <w:proofErr w:type="spellEnd"/>
      <w:r>
        <w:t xml:space="preserve"> to registry … (włącz również opcję … </w:t>
      </w:r>
      <w:proofErr w:type="spellStart"/>
      <w:r>
        <w:t>running</w:t>
      </w:r>
      <w:proofErr w:type="spellEnd"/>
      <w:r>
        <w:t xml:space="preserve"> </w:t>
      </w:r>
      <w:proofErr w:type="spellStart"/>
      <w:r>
        <w:t>Silently</w:t>
      </w:r>
      <w:proofErr w:type="spellEnd"/>
      <w:r>
        <w:t xml:space="preserve"> – co ona oznacza?)</w:t>
      </w:r>
    </w:p>
    <w:p w:rsidR="00220693" w:rsidRDefault="00220693" w:rsidP="00220693">
      <w:pPr>
        <w:pStyle w:val="Akapitzlist"/>
        <w:ind w:left="1080"/>
      </w:pPr>
      <w:r>
        <w:t xml:space="preserve">b. </w:t>
      </w:r>
      <w:proofErr w:type="spellStart"/>
      <w:r>
        <w:t>Autoplay</w:t>
      </w:r>
      <w:proofErr w:type="spellEnd"/>
      <w:r>
        <w:t xml:space="preserve"> -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Windows Components \ </w:t>
      </w:r>
      <w:proofErr w:type="spellStart"/>
      <w:r>
        <w:t>AutoPlay</w:t>
      </w:r>
      <w:proofErr w:type="spellEnd"/>
      <w:r>
        <w:t xml:space="preserve"> </w:t>
      </w:r>
      <w:proofErr w:type="spellStart"/>
      <w:r>
        <w:t>Policies</w:t>
      </w:r>
      <w:proofErr w:type="spellEnd"/>
      <w:r>
        <w:t xml:space="preserve"> \ </w:t>
      </w:r>
      <w:proofErr w:type="spellStart"/>
      <w:r>
        <w:t>Turn</w:t>
      </w:r>
      <w:proofErr w:type="spellEnd"/>
      <w:r>
        <w:t xml:space="preserve"> off …</w:t>
      </w:r>
    </w:p>
    <w:p w:rsidR="00220693" w:rsidRDefault="00220693" w:rsidP="00220693">
      <w:pPr>
        <w:pStyle w:val="Akapitzlist"/>
        <w:ind w:left="1080"/>
      </w:pPr>
      <w:r>
        <w:t xml:space="preserve">c. Pulpit -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Desktop \ </w:t>
      </w:r>
      <w:proofErr w:type="spellStart"/>
      <w:r>
        <w:t>Prohibit</w:t>
      </w:r>
      <w:proofErr w:type="spellEnd"/>
      <w:r>
        <w:t xml:space="preserve"> </w:t>
      </w:r>
      <w:proofErr w:type="spellStart"/>
      <w:r>
        <w:t>adjusting</w:t>
      </w:r>
      <w:proofErr w:type="spellEnd"/>
      <w:r>
        <w:t xml:space="preserve"> …;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Desktop \ Desktop:</w:t>
      </w:r>
      <w:r>
        <w:br/>
        <w:t xml:space="preserve">Jeśli wystarczy czasu poprzez Desktop </w:t>
      </w:r>
      <w:proofErr w:type="spellStart"/>
      <w:r>
        <w:t>Wallpaper</w:t>
      </w:r>
      <w:proofErr w:type="spellEnd"/>
      <w:r>
        <w:t xml:space="preserve"> ustaw konkretną tapetę.</w:t>
      </w:r>
    </w:p>
    <w:p w:rsidR="00220693" w:rsidRDefault="00220693" w:rsidP="00220693">
      <w:pPr>
        <w:pStyle w:val="Akapitzlist"/>
        <w:ind w:left="1080"/>
      </w:pPr>
      <w:r>
        <w:t xml:space="preserve">d. Panel sterowania - User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Control Panel \ </w:t>
      </w:r>
      <w:proofErr w:type="spellStart"/>
      <w:r>
        <w:t>Prohibit</w:t>
      </w:r>
      <w:proofErr w:type="spellEnd"/>
      <w:r>
        <w:t xml:space="preserve"> </w:t>
      </w:r>
      <w:proofErr w:type="spellStart"/>
      <w:r>
        <w:t>access</w:t>
      </w:r>
      <w:proofErr w:type="spellEnd"/>
      <w:r>
        <w:t xml:space="preserve"> to </w:t>
      </w:r>
      <w:proofErr w:type="spellStart"/>
      <w:r>
        <w:t>control</w:t>
      </w:r>
      <w:proofErr w:type="spellEnd"/>
      <w:r>
        <w:t xml:space="preserve"> …</w:t>
      </w:r>
    </w:p>
    <w:p w:rsidR="00220693" w:rsidRDefault="00220693" w:rsidP="00220693">
      <w:pPr>
        <w:pStyle w:val="Akapitzlist"/>
        <w:ind w:left="1080"/>
      </w:pPr>
      <w:r>
        <w:t>e. Internet Explorer</w:t>
      </w:r>
    </w:p>
    <w:p w:rsidR="00220693" w:rsidRPr="00220693" w:rsidRDefault="00220693" w:rsidP="00220693">
      <w:pPr>
        <w:pStyle w:val="Akapitzlist"/>
        <w:ind w:left="1080"/>
      </w:pPr>
      <w:proofErr w:type="spellStart"/>
      <w:r>
        <w:lastRenderedPageBreak/>
        <w:t>Computer</w:t>
      </w:r>
      <w:proofErr w:type="spellEnd"/>
      <w:r>
        <w:t xml:space="preserve"> </w:t>
      </w:r>
      <w:proofErr w:type="spellStart"/>
      <w:r>
        <w:t>Configuration</w:t>
      </w:r>
      <w:proofErr w:type="spellEnd"/>
      <w:r>
        <w:t xml:space="preserve"> \ </w:t>
      </w:r>
      <w:proofErr w:type="spellStart"/>
      <w:r>
        <w:t>Policies</w:t>
      </w:r>
      <w:proofErr w:type="spellEnd"/>
      <w:r>
        <w:t xml:space="preserve"> \ </w:t>
      </w:r>
      <w:proofErr w:type="spellStart"/>
      <w:r>
        <w:t>Administrative</w:t>
      </w:r>
      <w:proofErr w:type="spellEnd"/>
      <w:r>
        <w:t xml:space="preserve"> Templates \ Windows Components \ Internet Explorer \ Internet Control </w:t>
      </w:r>
      <w:proofErr w:type="spellStart"/>
      <w:r>
        <w:t>Page</w:t>
      </w:r>
      <w:proofErr w:type="spellEnd"/>
      <w:r>
        <w:t xml:space="preserve"> </w:t>
      </w:r>
    </w:p>
    <w:p w:rsidR="00220693" w:rsidRDefault="00220693" w:rsidP="00220693">
      <w:pPr>
        <w:pStyle w:val="Akapitzlist"/>
        <w:ind w:left="1080"/>
      </w:pPr>
      <w:r w:rsidRPr="00220693">
        <w:t xml:space="preserve">User </w:t>
      </w:r>
      <w:proofErr w:type="spellStart"/>
      <w:r w:rsidRPr="00220693">
        <w:t>Configuration</w:t>
      </w:r>
      <w:proofErr w:type="spellEnd"/>
      <w:r w:rsidRPr="00220693">
        <w:t xml:space="preserve"> \ </w:t>
      </w:r>
      <w:proofErr w:type="spellStart"/>
      <w:r w:rsidRPr="00220693">
        <w:t>Policies</w:t>
      </w:r>
      <w:proofErr w:type="spellEnd"/>
      <w:r w:rsidRPr="00220693">
        <w:t xml:space="preserve"> \ </w:t>
      </w:r>
      <w:proofErr w:type="spellStart"/>
      <w:r w:rsidRPr="00220693">
        <w:t>Administrative</w:t>
      </w:r>
      <w:proofErr w:type="spellEnd"/>
      <w:r w:rsidRPr="00220693">
        <w:t xml:space="preserve"> Templates \ Windows </w:t>
      </w:r>
      <w:r>
        <w:t>Components \ Internet Explorer:</w:t>
      </w:r>
      <w:r w:rsidR="00137C67">
        <w:br/>
        <w:t xml:space="preserve">f. </w:t>
      </w:r>
      <w:r w:rsidR="00137C67" w:rsidRPr="00137C67">
        <w:t xml:space="preserve">TCP/IP - User </w:t>
      </w:r>
      <w:proofErr w:type="spellStart"/>
      <w:r w:rsidR="00137C67" w:rsidRPr="00137C67">
        <w:t>Configuration</w:t>
      </w:r>
      <w:proofErr w:type="spellEnd"/>
      <w:r w:rsidR="00137C67" w:rsidRPr="00137C67">
        <w:t xml:space="preserve"> \ </w:t>
      </w:r>
      <w:proofErr w:type="spellStart"/>
      <w:r w:rsidR="00137C67" w:rsidRPr="00137C67">
        <w:t>Policies</w:t>
      </w:r>
      <w:proofErr w:type="spellEnd"/>
      <w:r w:rsidR="00137C67" w:rsidRPr="00137C67">
        <w:t xml:space="preserve"> \ </w:t>
      </w:r>
      <w:proofErr w:type="spellStart"/>
      <w:r w:rsidR="00137C67" w:rsidRPr="00137C67">
        <w:t>Administrative</w:t>
      </w:r>
      <w:proofErr w:type="spellEnd"/>
      <w:r w:rsidR="00137C67" w:rsidRPr="00137C67">
        <w:t xml:space="preserve"> Templates \ Network \ Network </w:t>
      </w:r>
      <w:proofErr w:type="spellStart"/>
      <w:r w:rsidR="00137C67" w:rsidRPr="00137C67">
        <w:t>Connections</w:t>
      </w:r>
      <w:proofErr w:type="spellEnd"/>
    </w:p>
    <w:p w:rsidR="00220693" w:rsidRDefault="00137C67" w:rsidP="00137C67">
      <w:pPr>
        <w:pStyle w:val="Akapitzlist"/>
        <w:numPr>
          <w:ilvl w:val="0"/>
          <w:numId w:val="18"/>
        </w:numPr>
      </w:pPr>
      <w:r w:rsidRPr="00137C67">
        <w:t xml:space="preserve">Wymuś wdrożenie polis (standardowo ma to miejsce raz na 180 minut czy po zrestartowaniu komputera). Wymuś ich wdrożenie wchodząc do konsoli </w:t>
      </w:r>
      <w:proofErr w:type="spellStart"/>
      <w:r w:rsidRPr="00137C67">
        <w:t>Command</w:t>
      </w:r>
      <w:proofErr w:type="spellEnd"/>
      <w:r w:rsidRPr="00137C67">
        <w:t xml:space="preserve"> </w:t>
      </w:r>
      <w:proofErr w:type="spellStart"/>
      <w:r w:rsidRPr="00137C67">
        <w:t>Prompt</w:t>
      </w:r>
      <w:proofErr w:type="spellEnd"/>
      <w:r w:rsidRPr="00137C67">
        <w:t xml:space="preserve"> (Wiersz Polecenia) lub PowerShell (na serwerze) i wprowadzając polecenie </w:t>
      </w:r>
      <w:proofErr w:type="spellStart"/>
      <w:r w:rsidRPr="00137C67">
        <w:t>gpupdate</w:t>
      </w:r>
      <w:proofErr w:type="spellEnd"/>
      <w:r w:rsidRPr="00137C67">
        <w:t xml:space="preserve"> / </w:t>
      </w:r>
      <w:proofErr w:type="spellStart"/>
      <w:r w:rsidRPr="00137C67">
        <w:t>force</w:t>
      </w:r>
      <w:proofErr w:type="spellEnd"/>
      <w:r w:rsidRPr="00137C67">
        <w:t>.</w:t>
      </w:r>
      <w:r>
        <w:br/>
      </w:r>
      <w:r w:rsidRPr="00137C67">
        <w:t>Czynność tą wykonaj będąc na koncie administratora zarówno na maszynie serwera, jak i klienta. Zastosuj się do wskazówek konsoli, np. że wymagane jest zrestartowanie komputera.</w:t>
      </w:r>
    </w:p>
    <w:p w:rsidR="00137C67" w:rsidRDefault="00137C67" w:rsidP="00137C67">
      <w:pPr>
        <w:pStyle w:val="Akapitzlist"/>
        <w:numPr>
          <w:ilvl w:val="0"/>
          <w:numId w:val="18"/>
        </w:numPr>
      </w:pPr>
      <w:r w:rsidRPr="00137C67">
        <w:t>Zrestartuj maszynę klienta.</w:t>
      </w:r>
    </w:p>
    <w:p w:rsidR="00137C67" w:rsidRDefault="00137C67" w:rsidP="00137C67">
      <w:pPr>
        <w:pStyle w:val="Akapitzlist"/>
        <w:numPr>
          <w:ilvl w:val="0"/>
          <w:numId w:val="18"/>
        </w:numPr>
      </w:pPr>
      <w:r w:rsidRPr="00137C67">
        <w:t>Na komputerze klienta (XP)</w:t>
      </w:r>
      <w:r>
        <w:t xml:space="preserve"> zaloguj się kolejno na konta: </w:t>
      </w:r>
      <w:proofErr w:type="spellStart"/>
      <w:r w:rsidRPr="00137C67">
        <w:t>janKowalski</w:t>
      </w:r>
      <w:proofErr w:type="spellEnd"/>
      <w:r w:rsidRPr="00137C67">
        <w:t xml:space="preserve">, </w:t>
      </w:r>
      <w:proofErr w:type="spellStart"/>
      <w:r w:rsidRPr="00137C67">
        <w:t>menedzerTwojeInicjały</w:t>
      </w:r>
      <w:proofErr w:type="spellEnd"/>
      <w:r w:rsidRPr="00137C67">
        <w:t xml:space="preserve">, </w:t>
      </w:r>
      <w:proofErr w:type="spellStart"/>
      <w:r w:rsidRPr="00137C67">
        <w:t>analitykTwojeInicjały</w:t>
      </w:r>
      <w:proofErr w:type="spellEnd"/>
      <w:r w:rsidRPr="00137C67">
        <w:t>. Będąc zalogowanym na każdym z kont kolejno sprawdź dostępność i działanie: menu run, rejestr, pulpit, Internet Explorer, ustawienia sieci, panel sterowania notując, które z kont może korzystać z których funkcjonalności.</w:t>
      </w:r>
    </w:p>
    <w:p w:rsidR="00137C67" w:rsidRPr="00220693" w:rsidRDefault="00137C67" w:rsidP="00137C67">
      <w:pPr>
        <w:pStyle w:val="Akapitzlist"/>
        <w:numPr>
          <w:ilvl w:val="0"/>
          <w:numId w:val="18"/>
        </w:numPr>
      </w:pPr>
      <w:r w:rsidRPr="00137C67">
        <w:t>Określ, które ustawienia polis na to wpływają?</w:t>
      </w:r>
      <w:bookmarkStart w:id="0" w:name="_GoBack"/>
      <w:bookmarkEnd w:id="0"/>
    </w:p>
    <w:sectPr w:rsidR="00137C67" w:rsidRPr="00220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BA7"/>
    <w:multiLevelType w:val="hybridMultilevel"/>
    <w:tmpl w:val="CA6637C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EF296A"/>
    <w:multiLevelType w:val="hybridMultilevel"/>
    <w:tmpl w:val="6484A6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533D0C"/>
    <w:multiLevelType w:val="hybridMultilevel"/>
    <w:tmpl w:val="74820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34780"/>
    <w:multiLevelType w:val="hybridMultilevel"/>
    <w:tmpl w:val="F2D44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0335B"/>
    <w:multiLevelType w:val="hybridMultilevel"/>
    <w:tmpl w:val="F4C01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B5EA3"/>
    <w:multiLevelType w:val="hybridMultilevel"/>
    <w:tmpl w:val="D116C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0112F"/>
    <w:multiLevelType w:val="hybridMultilevel"/>
    <w:tmpl w:val="B246A5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6921C5"/>
    <w:multiLevelType w:val="hybridMultilevel"/>
    <w:tmpl w:val="9410C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B0172F"/>
    <w:multiLevelType w:val="hybridMultilevel"/>
    <w:tmpl w:val="276CC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6673CF"/>
    <w:multiLevelType w:val="hybridMultilevel"/>
    <w:tmpl w:val="259C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08192C"/>
    <w:multiLevelType w:val="hybridMultilevel"/>
    <w:tmpl w:val="CD166F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EF35D9"/>
    <w:multiLevelType w:val="hybridMultilevel"/>
    <w:tmpl w:val="2AD82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DA01C4"/>
    <w:multiLevelType w:val="hybridMultilevel"/>
    <w:tmpl w:val="B3401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955EE9"/>
    <w:multiLevelType w:val="hybridMultilevel"/>
    <w:tmpl w:val="02942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9E744F"/>
    <w:multiLevelType w:val="hybridMultilevel"/>
    <w:tmpl w:val="AADA1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4B03FC"/>
    <w:multiLevelType w:val="hybridMultilevel"/>
    <w:tmpl w:val="038A1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FF6B7C"/>
    <w:multiLevelType w:val="hybridMultilevel"/>
    <w:tmpl w:val="92D2ED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F8C65EA"/>
    <w:multiLevelType w:val="hybridMultilevel"/>
    <w:tmpl w:val="02942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11"/>
  </w:num>
  <w:num w:numId="5">
    <w:abstractNumId w:val="16"/>
  </w:num>
  <w:num w:numId="6">
    <w:abstractNumId w:val="12"/>
  </w:num>
  <w:num w:numId="7">
    <w:abstractNumId w:val="6"/>
  </w:num>
  <w:num w:numId="8">
    <w:abstractNumId w:val="13"/>
  </w:num>
  <w:num w:numId="9">
    <w:abstractNumId w:val="17"/>
  </w:num>
  <w:num w:numId="10">
    <w:abstractNumId w:val="0"/>
  </w:num>
  <w:num w:numId="11">
    <w:abstractNumId w:val="5"/>
  </w:num>
  <w:num w:numId="12">
    <w:abstractNumId w:val="4"/>
  </w:num>
  <w:num w:numId="13">
    <w:abstractNumId w:val="15"/>
  </w:num>
  <w:num w:numId="14">
    <w:abstractNumId w:val="10"/>
  </w:num>
  <w:num w:numId="15">
    <w:abstractNumId w:val="2"/>
  </w:num>
  <w:num w:numId="16">
    <w:abstractNumId w:val="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E"/>
    <w:rsid w:val="00137C67"/>
    <w:rsid w:val="00220693"/>
    <w:rsid w:val="003C08C8"/>
    <w:rsid w:val="003E05FE"/>
    <w:rsid w:val="00481772"/>
    <w:rsid w:val="00534605"/>
    <w:rsid w:val="006A6DF7"/>
    <w:rsid w:val="00717795"/>
    <w:rsid w:val="009A133E"/>
    <w:rsid w:val="00A54C17"/>
    <w:rsid w:val="00CA631E"/>
    <w:rsid w:val="00CD6373"/>
    <w:rsid w:val="00E43EF7"/>
    <w:rsid w:val="00FD4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C3CC"/>
  <w15:chartTrackingRefBased/>
  <w15:docId w15:val="{FB8DFF93-34C8-4A16-B607-55BFA3A4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05FE"/>
    <w:pPr>
      <w:ind w:left="720"/>
      <w:contextualSpacing/>
    </w:pPr>
  </w:style>
  <w:style w:type="paragraph" w:customStyle="1" w:styleId="Default">
    <w:name w:val="Default"/>
    <w:rsid w:val="007177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4243</Words>
  <Characters>25463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Pieciukiewicz</dc:creator>
  <cp:keywords/>
  <dc:description/>
  <cp:lastModifiedBy>Magda Pieciukiewicz</cp:lastModifiedBy>
  <cp:revision>2</cp:revision>
  <dcterms:created xsi:type="dcterms:W3CDTF">2018-10-08T09:51:00Z</dcterms:created>
  <dcterms:modified xsi:type="dcterms:W3CDTF">2018-10-08T09:51:00Z</dcterms:modified>
</cp:coreProperties>
</file>